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CD07" w14:textId="79900660" w:rsidR="00F800D9" w:rsidRPr="00901F57" w:rsidRDefault="00901F57" w:rsidP="00C16429">
      <w:pPr>
        <w:pStyle w:val="Rientrocorpodeltesto"/>
        <w:jc w:val="center"/>
        <w:rPr>
          <w:rFonts w:ascii="Exo 2.0" w:hAnsi="Exo 2.0"/>
          <w:b/>
          <w:color w:val="538135" w:themeColor="accent6" w:themeShade="BF"/>
          <w:sz w:val="28"/>
          <w:szCs w:val="28"/>
        </w:rPr>
      </w:pPr>
      <w:r w:rsidRPr="00901F57">
        <w:rPr>
          <w:rFonts w:ascii="Exo 2.0" w:hAnsi="Exo 2.0"/>
          <w:b/>
          <w:color w:val="538135" w:themeColor="accent6" w:themeShade="BF"/>
          <w:sz w:val="28"/>
          <w:szCs w:val="28"/>
        </w:rPr>
        <w:t>ACCREDITAMENTO DELLA REALTÀ CAPOFILA</w:t>
      </w:r>
    </w:p>
    <w:p w14:paraId="6BD14DD2" w14:textId="77777777" w:rsidR="009D5496" w:rsidRPr="00823AC8" w:rsidRDefault="009D5496" w:rsidP="00D2177F">
      <w:pPr>
        <w:spacing w:after="60" w:line="256" w:lineRule="auto"/>
        <w:rPr>
          <w:rFonts w:ascii="Exo 2.0" w:eastAsia="Calibri" w:hAnsi="Exo 2.0"/>
          <w:b/>
          <w:bCs/>
          <w:smallCaps/>
          <w:color w:val="D9D9D9" w:themeColor="background1" w:themeShade="D9"/>
          <w:spacing w:val="5"/>
          <w:sz w:val="20"/>
          <w:szCs w:val="20"/>
          <w:lang w:eastAsia="en-US"/>
        </w:rPr>
      </w:pPr>
    </w:p>
    <w:p w14:paraId="5E025CC4" w14:textId="4A261AC7" w:rsidR="00D2177F" w:rsidRPr="007C14B3" w:rsidRDefault="00D2177F" w:rsidP="00D2177F">
      <w:pPr>
        <w:spacing w:after="60" w:line="256" w:lineRule="auto"/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ANAGRAFICA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8931"/>
      </w:tblGrid>
      <w:tr w:rsidR="00901F57" w:rsidRPr="007C14B3" w14:paraId="378E67E0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 w:themeFill="accent6" w:themeFillTint="66"/>
            <w:vAlign w:val="center"/>
            <w:hideMark/>
          </w:tcPr>
          <w:p w14:paraId="1BADAFC2" w14:textId="77777777" w:rsidR="00901F57" w:rsidRPr="007C14B3" w:rsidRDefault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901F57" w:rsidRPr="007C14B3" w14:paraId="6BEB33F5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6D33D9CF" w14:textId="2DB295EB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901F57" w:rsidRPr="007C14B3" w14:paraId="201A1F9A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39352C39" w14:textId="024073AE" w:rsidR="00901F57" w:rsidRPr="007C14B3" w:rsidRDefault="00901F57" w:rsidP="00901F57">
            <w:pPr>
              <w:rPr>
                <w:rFonts w:ascii="Exo 2.0" w:eastAsia="Calibri" w:hAnsi="Exo 2.0"/>
                <w:color w:val="000000" w:themeColor="text1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901F57" w:rsidRPr="007C14B3" w14:paraId="770C4941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6675D29C" w14:textId="61EB760C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901F57" w:rsidRPr="007C14B3" w14:paraId="55644020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2D63455D" w14:textId="60F3C893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901F57" w:rsidRPr="007C14B3" w14:paraId="669606AE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01FCE279" w14:textId="768E1D50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901F57" w:rsidRPr="007C14B3" w14:paraId="0958505A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248B3DD2" w14:textId="4B5DBFF8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901F57" w:rsidRPr="007C14B3" w14:paraId="4330D0A1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1C0F48F1" w14:textId="4CC4CC7D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901F57" w:rsidRPr="007C14B3" w14:paraId="6B3F41CA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42C0842F" w14:textId="68D6AC8D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901F57" w:rsidRPr="007C14B3" w14:paraId="25D19048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74CBDEB0" w14:textId="27B8DE5E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901F57" w:rsidRPr="007C14B3" w14:paraId="259E7263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7398D7BF" w14:textId="3FC450A1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4A96FB02" w14:textId="261290F2" w:rsidR="00D2177F" w:rsidRPr="007C14B3" w:rsidRDefault="00901F57" w:rsidP="00D2177F">
      <w:pPr>
        <w:spacing w:before="200" w:after="60" w:line="256" w:lineRule="auto"/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LEGALE RAPPRESENTANTE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31"/>
      </w:tblGrid>
      <w:tr w:rsidR="00901F57" w:rsidRPr="007C14B3" w14:paraId="788EE949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21C3D5F0" w14:textId="1BC3B6EF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901F57" w:rsidRPr="007C14B3" w14:paraId="366763D8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36CB6DAA" w14:textId="3E4DB21C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901F57" w:rsidRPr="007C14B3" w14:paraId="760BFDFB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2EB650B9" w14:textId="45B6BA5B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901F57" w:rsidRPr="007C14B3" w14:paraId="169FE3A9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73CA60ED" w14:textId="0E181B44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901F57" w:rsidRPr="007C14B3" w14:paraId="41B1F01D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2157F842" w14:textId="4DDAA9E3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901F57" w:rsidRPr="007C14B3" w14:paraId="794899E9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7665159C" w14:textId="58B44D6B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901F57" w:rsidRPr="007C14B3" w14:paraId="75A87CB8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1CCBF3FC" w14:textId="180AE78D" w:rsidR="00901F57" w:rsidRPr="007C14B3" w:rsidRDefault="00901F57" w:rsidP="00901F57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2AAC9914" w14:textId="77777777" w:rsidR="00D2177F" w:rsidRPr="007C14B3" w:rsidRDefault="00D2177F" w:rsidP="00D2177F">
      <w:pPr>
        <w:spacing w:before="200" w:after="60" w:line="256" w:lineRule="auto"/>
        <w:rPr>
          <w:rFonts w:ascii="Exo 2.0" w:eastAsia="Calibri" w:hAnsi="Exo 2.0"/>
          <w:b/>
          <w:color w:val="538135" w:themeColor="accent6" w:themeShade="BF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color w:val="538135" w:themeColor="accent6" w:themeShade="BF"/>
          <w:sz w:val="20"/>
          <w:szCs w:val="20"/>
          <w:lang w:eastAsia="en-US"/>
        </w:rPr>
        <w:t>COORDINATE BANCARIE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31"/>
      </w:tblGrid>
      <w:tr w:rsidR="00901F57" w:rsidRPr="007C14B3" w14:paraId="5ED27B5E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hideMark/>
          </w:tcPr>
          <w:p w14:paraId="3A796989" w14:textId="273D7210" w:rsidR="00901F57" w:rsidRPr="007C14B3" w:rsidRDefault="00901F57" w:rsidP="00901F57">
            <w:pPr>
              <w:tabs>
                <w:tab w:val="left" w:leader="dot" w:pos="8505"/>
              </w:tabs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Banca di appoggio</w:t>
            </w:r>
          </w:p>
        </w:tc>
      </w:tr>
      <w:tr w:rsidR="00901F57" w:rsidRPr="007C14B3" w14:paraId="13A35DC3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hideMark/>
          </w:tcPr>
          <w:p w14:paraId="4BD3B3BE" w14:textId="6D5B3E5F" w:rsidR="00901F57" w:rsidRPr="007C14B3" w:rsidRDefault="00901F57" w:rsidP="00901F57">
            <w:pPr>
              <w:tabs>
                <w:tab w:val="left" w:leader="dot" w:pos="8505"/>
              </w:tabs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Agenzia</w:t>
            </w:r>
          </w:p>
        </w:tc>
      </w:tr>
      <w:tr w:rsidR="00901F57" w:rsidRPr="007C14B3" w14:paraId="1D9EC6B6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hideMark/>
          </w:tcPr>
          <w:p w14:paraId="7D50BE3B" w14:textId="7984420E" w:rsidR="00901F57" w:rsidRPr="007C14B3" w:rsidRDefault="00901F57" w:rsidP="00901F57">
            <w:pPr>
              <w:tabs>
                <w:tab w:val="left" w:leader="dot" w:pos="8505"/>
              </w:tabs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Intestatario del c/c</w:t>
            </w:r>
          </w:p>
        </w:tc>
      </w:tr>
      <w:tr w:rsidR="00901F57" w:rsidRPr="007C14B3" w14:paraId="432C88E2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</w:tcPr>
          <w:p w14:paraId="398F2288" w14:textId="61E6F9BC" w:rsidR="00901F57" w:rsidRPr="007C14B3" w:rsidRDefault="00901F57" w:rsidP="00901F57">
            <w:pPr>
              <w:tabs>
                <w:tab w:val="left" w:leader="dot" w:pos="8505"/>
              </w:tabs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IBAN</w:t>
            </w:r>
          </w:p>
        </w:tc>
      </w:tr>
    </w:tbl>
    <w:p w14:paraId="6F39EF88" w14:textId="376270BF" w:rsidR="00D2177F" w:rsidRPr="007C14B3" w:rsidRDefault="00901F57" w:rsidP="00D2177F">
      <w:pPr>
        <w:spacing w:before="200" w:after="60"/>
        <w:jc w:val="both"/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ALLEGATI</w:t>
      </w:r>
    </w:p>
    <w:tbl>
      <w:tblPr>
        <w:tblW w:w="8931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931"/>
      </w:tblGrid>
      <w:tr w:rsidR="00901F57" w:rsidRPr="007C14B3" w14:paraId="1F1EB711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74AD7F06" w14:textId="2FD229B3" w:rsidR="00901F57" w:rsidRPr="007C14B3" w:rsidRDefault="00901F57" w:rsidP="003D264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ind w:left="459" w:hanging="425"/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901F57" w:rsidRPr="007C14B3" w14:paraId="7D35B675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7455FA30" w14:textId="2C9689B3" w:rsidR="00901F57" w:rsidRPr="007C14B3" w:rsidRDefault="00901F57" w:rsidP="003D264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ind w:left="459" w:hanging="425"/>
              <w:rPr>
                <w:rFonts w:ascii="Exo 2.0" w:eastAsia="Calibri" w:hAnsi="Exo 2.0" w:cs="Arial"/>
                <w:color w:val="000000" w:themeColor="text1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901F57" w:rsidRPr="007C14B3" w14:paraId="35771408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483ED777" w14:textId="262D716B" w:rsidR="00901F57" w:rsidRPr="007C14B3" w:rsidRDefault="00901F57" w:rsidP="003D264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ind w:left="459" w:hanging="425"/>
              <w:rPr>
                <w:rFonts w:ascii="Exo 2.0" w:eastAsia="Calibri" w:hAnsi="Exo 2.0" w:cs="Arial"/>
                <w:color w:val="000000" w:themeColor="text1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901F57" w:rsidRPr="007C14B3" w14:paraId="57D341BC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0A55054F" w14:textId="603370F2" w:rsidR="00901F57" w:rsidRPr="007C14B3" w:rsidRDefault="00713DD4" w:rsidP="003D264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ind w:left="459" w:hanging="425"/>
              <w:rPr>
                <w:rFonts w:ascii="Exo 2.0" w:eastAsia="Calibri" w:hAnsi="Exo 2.0"/>
                <w:color w:val="000000" w:themeColor="text1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/>
                <w:sz w:val="20"/>
                <w:szCs w:val="20"/>
                <w:lang w:eastAsia="en-US"/>
              </w:rPr>
              <w:t>D</w:t>
            </w:r>
            <w:r w:rsidR="00901F57" w:rsidRPr="007C14B3">
              <w:rPr>
                <w:rFonts w:ascii="Exo 2.0" w:hAnsi="Exo 2.0"/>
                <w:sz w:val="20"/>
                <w:szCs w:val="20"/>
                <w:lang w:eastAsia="en-US"/>
              </w:rPr>
              <w:t>ocumento di identità del legale rappresentante</w:t>
            </w:r>
          </w:p>
        </w:tc>
      </w:tr>
      <w:tr w:rsidR="00901F57" w:rsidRPr="007C14B3" w14:paraId="5C1AD5E4" w14:textId="77777777" w:rsidTr="00901F5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35476F5F" w14:textId="118F5ED6" w:rsidR="00901F57" w:rsidRPr="007C14B3" w:rsidRDefault="00901F57" w:rsidP="003D264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ind w:left="459" w:hanging="425"/>
              <w:rPr>
                <w:rFonts w:ascii="Exo 2.0" w:eastAsia="Calibri" w:hAnsi="Exo 2.0"/>
                <w:color w:val="000000" w:themeColor="text1"/>
                <w:sz w:val="20"/>
                <w:szCs w:val="20"/>
                <w:lang w:eastAsia="en-US"/>
              </w:rPr>
            </w:pPr>
            <w:r w:rsidRPr="007C14B3"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40C2660D" w14:textId="7B0E3366" w:rsidR="007C32E2" w:rsidRPr="007C14B3" w:rsidRDefault="007C32E2" w:rsidP="00F800D9">
      <w:pPr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</w:p>
    <w:p w14:paraId="6AD6D9FF" w14:textId="77777777" w:rsidR="007C32E2" w:rsidRPr="007C14B3" w:rsidRDefault="007C32E2">
      <w:pPr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br w:type="page"/>
      </w:r>
    </w:p>
    <w:p w14:paraId="73431608" w14:textId="5B09995B" w:rsidR="00C52602" w:rsidRPr="001D0724" w:rsidRDefault="00C52602" w:rsidP="00C52602">
      <w:pPr>
        <w:jc w:val="center"/>
        <w:rPr>
          <w:rFonts w:ascii="Exo 2.0" w:hAnsi="Exo 2.0"/>
          <w:b/>
          <w:color w:val="538135" w:themeColor="accent6" w:themeShade="BF"/>
          <w:sz w:val="28"/>
          <w:szCs w:val="28"/>
        </w:rPr>
      </w:pPr>
      <w:r w:rsidRPr="001D0724">
        <w:rPr>
          <w:rFonts w:ascii="Exo 2.0" w:hAnsi="Exo 2.0"/>
          <w:b/>
          <w:color w:val="538135" w:themeColor="accent6" w:themeShade="BF"/>
          <w:sz w:val="28"/>
          <w:szCs w:val="28"/>
        </w:rPr>
        <w:lastRenderedPageBreak/>
        <w:t>SCHEDA DI PROGETTO</w:t>
      </w:r>
    </w:p>
    <w:p w14:paraId="013175F6" w14:textId="77777777" w:rsidR="0087303F" w:rsidRPr="00295FD9" w:rsidRDefault="0087303F" w:rsidP="0087303F">
      <w:pPr>
        <w:spacing w:before="120" w:after="60"/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</w:pPr>
      <w:r w:rsidRPr="00295FD9"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  <w:t>PRESENTAZIONE DEL PROGETTO</w:t>
      </w:r>
    </w:p>
    <w:p w14:paraId="036860C3" w14:textId="65B118B1" w:rsidR="00D36D0A" w:rsidRPr="007C14B3" w:rsidRDefault="004D3700" w:rsidP="008143C3">
      <w:pPr>
        <w:spacing w:after="60"/>
        <w:jc w:val="both"/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TITOLO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D36D0A" w:rsidRPr="007C14B3" w14:paraId="0F8DC153" w14:textId="77777777" w:rsidTr="00713DD4">
        <w:trPr>
          <w:trHeight w:val="283"/>
        </w:trPr>
        <w:tc>
          <w:tcPr>
            <w:tcW w:w="9055" w:type="dxa"/>
            <w:shd w:val="clear" w:color="auto" w:fill="E2EFD9" w:themeFill="accent6" w:themeFillTint="33"/>
          </w:tcPr>
          <w:p w14:paraId="5654D575" w14:textId="77777777" w:rsidR="00D36D0A" w:rsidRPr="007C14B3" w:rsidRDefault="00D36D0A" w:rsidP="008143C3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CB06F12" w14:textId="6B56A184" w:rsidR="00901F57" w:rsidRPr="007C14B3" w:rsidRDefault="00901F57" w:rsidP="008143C3">
      <w:pPr>
        <w:spacing w:before="12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SINTESI DEL PROGETTO</w:t>
      </w:r>
      <w:r w:rsidRPr="007C14B3">
        <w:rPr>
          <w:rFonts w:ascii="Exo 2.0" w:eastAsia="Calibri" w:hAnsi="Exo 2.0"/>
          <w:color w:val="538135" w:themeColor="accent6" w:themeShade="BF"/>
          <w:sz w:val="20"/>
          <w:szCs w:val="20"/>
          <w:lang w:eastAsia="en-US"/>
        </w:rPr>
        <w:t xml:space="preserve"> </w:t>
      </w:r>
      <w:r w:rsidRPr="007C14B3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87303F" w:rsidRPr="007C14B3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Pr="007C14B3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901F57" w:rsidRPr="007C14B3" w14:paraId="43E18D81" w14:textId="77777777" w:rsidTr="00713DD4">
        <w:trPr>
          <w:trHeight w:val="283"/>
        </w:trPr>
        <w:tc>
          <w:tcPr>
            <w:tcW w:w="9055" w:type="dxa"/>
            <w:shd w:val="clear" w:color="auto" w:fill="E2EFD9" w:themeFill="accent6" w:themeFillTint="33"/>
            <w:vAlign w:val="center"/>
          </w:tcPr>
          <w:p w14:paraId="67A1C3CD" w14:textId="77777777" w:rsidR="00901F57" w:rsidRPr="007C14B3" w:rsidRDefault="00901F57" w:rsidP="008143C3">
            <w:pPr>
              <w:spacing w:after="40"/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A8615FF" w14:textId="5E1646E2" w:rsidR="0017260A" w:rsidRPr="007C14B3" w:rsidRDefault="0017260A" w:rsidP="0017260A">
      <w:pPr>
        <w:spacing w:before="12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OBIETTIVI DEL PROGETTO</w:t>
      </w:r>
      <w:r w:rsidR="0072367C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="0072367C" w:rsidRPr="007C14B3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</w:t>
      </w:r>
      <w:r w:rsidR="0072367C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elenco per punti </w:t>
      </w:r>
      <w:r w:rsidR="0072367C" w:rsidRPr="007C14B3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17260A" w:rsidRPr="007C14B3" w14:paraId="183E9BC3" w14:textId="77777777" w:rsidTr="00095BAC">
        <w:trPr>
          <w:trHeight w:val="283"/>
        </w:trPr>
        <w:tc>
          <w:tcPr>
            <w:tcW w:w="9055" w:type="dxa"/>
            <w:shd w:val="clear" w:color="auto" w:fill="E2EFD9" w:themeFill="accent6" w:themeFillTint="33"/>
          </w:tcPr>
          <w:p w14:paraId="750692E7" w14:textId="77777777" w:rsidR="0017260A" w:rsidRPr="007C14B3" w:rsidRDefault="0017260A" w:rsidP="00095BAC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E640BFC" w14:textId="773ECC0B" w:rsidR="00901F57" w:rsidRPr="007C14B3" w:rsidRDefault="0087303F" w:rsidP="00713DD4">
      <w:pPr>
        <w:spacing w:before="12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ANALISI DEL CONTESTO</w:t>
      </w:r>
      <w:r w:rsidR="00CF2035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="00713DD4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- </w:t>
      </w:r>
      <w:r w:rsidR="00821A6C" w:rsidRPr="00E239D8">
        <w:rPr>
          <w:rFonts w:ascii="Exo 2.0" w:hAnsi="Exo 2.0"/>
          <w:sz w:val="20"/>
          <w:szCs w:val="20"/>
        </w:rPr>
        <w:t>Analisi del contesto</w:t>
      </w:r>
      <w:r w:rsidRPr="00E239D8">
        <w:rPr>
          <w:rFonts w:ascii="Exo 2.0" w:hAnsi="Exo 2.0"/>
          <w:sz w:val="20"/>
          <w:szCs w:val="20"/>
        </w:rPr>
        <w:t xml:space="preserve"> educativo</w:t>
      </w:r>
      <w:r w:rsidR="0072367C" w:rsidRPr="00E239D8">
        <w:rPr>
          <w:rFonts w:ascii="Exo 2.0" w:hAnsi="Exo 2.0"/>
          <w:sz w:val="20"/>
          <w:szCs w:val="20"/>
        </w:rPr>
        <w:t xml:space="preserve"> </w:t>
      </w:r>
      <w:r w:rsidR="00130B01" w:rsidRPr="00E239D8">
        <w:rPr>
          <w:rFonts w:ascii="Exo 2.0" w:hAnsi="Exo 2.0"/>
          <w:sz w:val="20"/>
          <w:szCs w:val="20"/>
        </w:rPr>
        <w:t xml:space="preserve">e formativo </w:t>
      </w:r>
      <w:r w:rsidRPr="00E239D8">
        <w:rPr>
          <w:rFonts w:ascii="Exo 2.0" w:hAnsi="Exo 2.0"/>
          <w:sz w:val="20"/>
          <w:szCs w:val="20"/>
        </w:rPr>
        <w:t>di riferimento</w:t>
      </w:r>
      <w:r w:rsidR="00901F57" w:rsidRPr="00E239D8">
        <w:rPr>
          <w:rFonts w:ascii="Exo 2.0" w:hAnsi="Exo 2.0"/>
          <w:sz w:val="20"/>
          <w:szCs w:val="20"/>
        </w:rPr>
        <w:t xml:space="preserve"> </w:t>
      </w:r>
      <w:r w:rsidR="00713DD4" w:rsidRPr="00E239D8"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C8724A" w:rsidRPr="00E239D8">
        <w:rPr>
          <w:rFonts w:ascii="Exo 2.0" w:eastAsia="Calibri" w:hAnsi="Exo 2.0"/>
          <w:i/>
          <w:sz w:val="20"/>
          <w:szCs w:val="20"/>
          <w:lang w:eastAsia="en-US"/>
        </w:rPr>
        <w:t>1.0</w:t>
      </w:r>
      <w:r w:rsidR="00713DD4" w:rsidRPr="00E239D8"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901F57" w:rsidRPr="007C14B3" w14:paraId="306691E2" w14:textId="77777777" w:rsidTr="0072367C">
        <w:trPr>
          <w:trHeight w:val="283"/>
        </w:trPr>
        <w:tc>
          <w:tcPr>
            <w:tcW w:w="9055" w:type="dxa"/>
            <w:shd w:val="clear" w:color="auto" w:fill="E2EFD9" w:themeFill="accent6" w:themeFillTint="33"/>
          </w:tcPr>
          <w:p w14:paraId="3F2CAFF1" w14:textId="77777777" w:rsidR="00901F57" w:rsidRPr="007C14B3" w:rsidRDefault="00901F57" w:rsidP="008143C3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740D225" w14:textId="3F26CB0A" w:rsidR="0072367C" w:rsidRPr="0072367C" w:rsidRDefault="0072367C" w:rsidP="0072367C">
      <w:pPr>
        <w:spacing w:before="120" w:after="60"/>
        <w:jc w:val="both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E239D8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COMUNITA’ DI RIFERIMENTO - </w:t>
      </w:r>
      <w:r w:rsidRPr="00E239D8">
        <w:rPr>
          <w:rFonts w:ascii="Exo 2.0" w:hAnsi="Exo 2.0"/>
          <w:sz w:val="20"/>
          <w:szCs w:val="20"/>
        </w:rPr>
        <w:t xml:space="preserve">Analisi del contesto sociale, culturale ed economico di riferimento </w:t>
      </w:r>
      <w:r w:rsidRPr="00E239D8"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14573E" w:rsidRPr="00E239D8">
        <w:rPr>
          <w:rFonts w:ascii="Exo 2.0" w:eastAsia="Calibri" w:hAnsi="Exo 2.0"/>
          <w:i/>
          <w:sz w:val="20"/>
          <w:szCs w:val="20"/>
          <w:lang w:eastAsia="en-US"/>
        </w:rPr>
        <w:t xml:space="preserve">1.000 </w:t>
      </w:r>
      <w:r w:rsidRPr="00E239D8"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72367C" w:rsidRPr="007C14B3" w14:paraId="5B33DAF8" w14:textId="77777777" w:rsidTr="00095BAC">
        <w:trPr>
          <w:trHeight w:val="283"/>
        </w:trPr>
        <w:tc>
          <w:tcPr>
            <w:tcW w:w="9849" w:type="dxa"/>
            <w:shd w:val="clear" w:color="auto" w:fill="E2EFD9" w:themeFill="accent6" w:themeFillTint="33"/>
          </w:tcPr>
          <w:p w14:paraId="0CCACD55" w14:textId="77777777" w:rsidR="0072367C" w:rsidRPr="007C14B3" w:rsidRDefault="0072367C" w:rsidP="00095BAC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E8763D4" w14:textId="6787F0C6" w:rsidR="00901F57" w:rsidRPr="007C14B3" w:rsidRDefault="00901F57" w:rsidP="00713DD4">
      <w:pPr>
        <w:spacing w:before="120" w:after="60"/>
        <w:jc w:val="both"/>
        <w:rPr>
          <w:rFonts w:ascii="Exo 2.0" w:eastAsia="Calibri" w:hAnsi="Exo 2.0"/>
          <w:i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AMBITO TEMATICO</w:t>
      </w:r>
      <w:r w:rsidR="00CF2035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="00713DD4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- </w:t>
      </w:r>
      <w:r w:rsidRPr="007C14B3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Tematica di attualità</w:t>
      </w:r>
      <w:r w:rsidRPr="007C14B3">
        <w:rPr>
          <w:rFonts w:ascii="Exo 2.0" w:hAnsi="Exo 2.0"/>
          <w:color w:val="000000" w:themeColor="text1"/>
          <w:sz w:val="20"/>
          <w:szCs w:val="20"/>
        </w:rPr>
        <w:t xml:space="preserve"> </w:t>
      </w:r>
      <w:r w:rsidR="0065683C" w:rsidRPr="007C14B3">
        <w:rPr>
          <w:rFonts w:ascii="Exo 2.0" w:hAnsi="Exo 2.0"/>
          <w:sz w:val="20"/>
          <w:szCs w:val="20"/>
        </w:rPr>
        <w:t>e/</w:t>
      </w:r>
      <w:r w:rsidRPr="007C14B3">
        <w:rPr>
          <w:rFonts w:ascii="Exo 2.0" w:eastAsia="Calibri" w:hAnsi="Exo 2.0"/>
          <w:sz w:val="20"/>
          <w:szCs w:val="20"/>
          <w:lang w:eastAsia="en-US"/>
        </w:rPr>
        <w:t xml:space="preserve">o problematica </w:t>
      </w:r>
      <w:r w:rsidRPr="007C14B3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giovanile </w:t>
      </w:r>
      <w:r w:rsidR="0072367C">
        <w:rPr>
          <w:rFonts w:ascii="Exo 2.0" w:eastAsia="Calibri" w:hAnsi="Exo 2.0"/>
          <w:sz w:val="20"/>
          <w:szCs w:val="20"/>
          <w:lang w:eastAsia="en-US"/>
        </w:rPr>
        <w:t>affrontata</w:t>
      </w:r>
      <w:r w:rsidR="00501106" w:rsidRPr="007C14B3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87303F" w:rsidRPr="007C14B3">
        <w:rPr>
          <w:rFonts w:ascii="Exo 2.0" w:eastAsia="Calibri" w:hAnsi="Exo 2.0"/>
          <w:sz w:val="20"/>
          <w:szCs w:val="20"/>
          <w:lang w:eastAsia="en-US"/>
        </w:rPr>
        <w:t>(</w:t>
      </w:r>
      <w:r w:rsidR="0072367C" w:rsidRPr="00E239D8">
        <w:rPr>
          <w:rFonts w:ascii="Exo 2.0" w:eastAsia="Calibri" w:hAnsi="Exo 2.0"/>
          <w:sz w:val="20"/>
          <w:szCs w:val="20"/>
          <w:lang w:eastAsia="en-US"/>
        </w:rPr>
        <w:t>ad esempio:</w:t>
      </w:r>
      <w:r w:rsidR="0072367C" w:rsidRPr="00E239D8">
        <w:rPr>
          <w:rFonts w:ascii="Exo 2.0" w:eastAsia="Calibri" w:hAnsi="Exo 2.0"/>
          <w:i/>
          <w:iCs/>
          <w:sz w:val="20"/>
          <w:szCs w:val="20"/>
          <w:lang w:eastAsia="en-US"/>
        </w:rPr>
        <w:t xml:space="preserve"> </w:t>
      </w:r>
      <w:r w:rsidR="00B46891" w:rsidRPr="007C14B3">
        <w:rPr>
          <w:rFonts w:ascii="Exo 2.0" w:eastAsia="Calibri" w:hAnsi="Exo 2.0"/>
          <w:i/>
          <w:iCs/>
          <w:sz w:val="20"/>
          <w:szCs w:val="20"/>
          <w:lang w:eastAsia="en-US"/>
        </w:rPr>
        <w:t>volontariato attivo</w:t>
      </w:r>
      <w:r w:rsidR="00B46891" w:rsidRPr="007C14B3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551338" w:rsidRPr="007C14B3">
        <w:rPr>
          <w:rFonts w:ascii="Exo 2.0" w:hAnsi="Exo 2.0"/>
          <w:i/>
          <w:sz w:val="20"/>
          <w:szCs w:val="20"/>
        </w:rPr>
        <w:t>informazione e pensiero critico, responsabilità civica, cittadinanza attiva, relazioni di genere, cultura dell’accoglienza e dell’integrazione, educazione al risparmio, salvaguardia e sostenibilità ambientale, conoscenza del territorio</w:t>
      </w:r>
      <w:r w:rsidR="0087303F" w:rsidRPr="007C14B3">
        <w:rPr>
          <w:rFonts w:ascii="Exo 2.0" w:hAnsi="Exo 2.0"/>
          <w:sz w:val="20"/>
          <w:szCs w:val="20"/>
        </w:rPr>
        <w:t>)</w:t>
      </w:r>
      <w:r w:rsidR="00821A6C" w:rsidRPr="007C14B3">
        <w:rPr>
          <w:rFonts w:ascii="Exo 2.0" w:hAnsi="Exo 2.0"/>
          <w:i/>
          <w:sz w:val="20"/>
          <w:szCs w:val="20"/>
        </w:rPr>
        <w:t xml:space="preserve"> </w:t>
      </w:r>
      <w:r w:rsidR="00713DD4" w:rsidRPr="007C14B3">
        <w:rPr>
          <w:rFonts w:ascii="Exo 2.0" w:eastAsia="Calibri" w:hAnsi="Exo 2.0"/>
          <w:i/>
          <w:sz w:val="20"/>
          <w:szCs w:val="20"/>
          <w:lang w:eastAsia="en-US"/>
        </w:rPr>
        <w:t>(fino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901F57" w:rsidRPr="007C14B3" w14:paraId="35D5A64D" w14:textId="77777777" w:rsidTr="00713DD4">
        <w:trPr>
          <w:trHeight w:val="283"/>
        </w:trPr>
        <w:tc>
          <w:tcPr>
            <w:tcW w:w="9849" w:type="dxa"/>
            <w:shd w:val="clear" w:color="auto" w:fill="E2EFD9" w:themeFill="accent6" w:themeFillTint="33"/>
          </w:tcPr>
          <w:p w14:paraId="5B0DA73D" w14:textId="77777777" w:rsidR="00901F57" w:rsidRPr="007C14B3" w:rsidRDefault="00901F57" w:rsidP="008143C3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8D82B6A" w14:textId="006AF515" w:rsidR="009F4F00" w:rsidRPr="007C14B3" w:rsidRDefault="009F4F00" w:rsidP="009F4F00">
      <w:pPr>
        <w:spacing w:before="8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REALTÀ CAPOFILA</w:t>
      </w:r>
      <w:r w:rsidRPr="007C14B3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 - </w:t>
      </w:r>
      <w:r w:rsidRPr="00E239D8">
        <w:rPr>
          <w:rFonts w:ascii="Exo 2.0" w:eastAsia="Calibri" w:hAnsi="Exo 2.0"/>
          <w:sz w:val="20"/>
          <w:szCs w:val="20"/>
          <w:lang w:eastAsia="en-US"/>
        </w:rPr>
        <w:t xml:space="preserve">Precedenti esperienze della realtà capofila </w:t>
      </w:r>
      <w:r w:rsidRPr="00E239D8">
        <w:rPr>
          <w:rFonts w:ascii="Exo 2.0" w:eastAsia="Calibri" w:hAnsi="Exo 2.0" w:cstheme="minorHAnsi"/>
          <w:sz w:val="20"/>
          <w:szCs w:val="20"/>
        </w:rPr>
        <w:t xml:space="preserve">nella gestione di </w:t>
      </w:r>
      <w:r w:rsidR="0072367C" w:rsidRPr="00E239D8">
        <w:rPr>
          <w:rFonts w:ascii="Exo 2.0" w:eastAsia="Calibri" w:hAnsi="Exo 2.0" w:cstheme="minorHAnsi"/>
          <w:sz w:val="20"/>
          <w:szCs w:val="20"/>
        </w:rPr>
        <w:t>progetti</w:t>
      </w:r>
      <w:r w:rsidRPr="00E239D8">
        <w:rPr>
          <w:rFonts w:ascii="Exo 2.0" w:eastAsia="Calibri" w:hAnsi="Exo 2.0" w:cstheme="minorHAnsi"/>
          <w:sz w:val="20"/>
          <w:szCs w:val="20"/>
        </w:rPr>
        <w:t xml:space="preserve"> rivolti </w:t>
      </w:r>
      <w:r w:rsidR="0072367C" w:rsidRPr="00E239D8">
        <w:rPr>
          <w:rFonts w:ascii="Exo 2.0" w:eastAsia="Calibri" w:hAnsi="Exo 2.0" w:cstheme="minorHAnsi"/>
          <w:sz w:val="20"/>
          <w:szCs w:val="20"/>
        </w:rPr>
        <w:t xml:space="preserve">agli e </w:t>
      </w:r>
      <w:r w:rsidRPr="00E239D8">
        <w:rPr>
          <w:rFonts w:ascii="Exo 2.0" w:eastAsia="Calibri" w:hAnsi="Exo 2.0" w:cstheme="minorHAnsi"/>
          <w:sz w:val="20"/>
          <w:szCs w:val="20"/>
        </w:rPr>
        <w:t xml:space="preserve">alle studentesse </w:t>
      </w:r>
      <w:r w:rsidRPr="00E239D8">
        <w:rPr>
          <w:rFonts w:ascii="Exo 2.0" w:eastAsia="Calibri" w:hAnsi="Exo 2.0"/>
          <w:sz w:val="20"/>
          <w:szCs w:val="20"/>
          <w:lang w:eastAsia="en-US"/>
        </w:rPr>
        <w:t xml:space="preserve">e ruolo operativo nel progetto </w:t>
      </w:r>
      <w:r w:rsidRPr="00E239D8"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2A0541" w:rsidRPr="00E239D8">
        <w:rPr>
          <w:rFonts w:ascii="Exo 2.0" w:eastAsia="Calibri" w:hAnsi="Exo 2.0"/>
          <w:i/>
          <w:sz w:val="20"/>
          <w:szCs w:val="20"/>
          <w:lang w:eastAsia="en-US"/>
        </w:rPr>
        <w:t>1.000</w:t>
      </w:r>
      <w:r w:rsidRPr="00E239D8">
        <w:rPr>
          <w:rFonts w:ascii="Exo 2.0" w:eastAsia="Calibri" w:hAnsi="Exo 2.0"/>
          <w:i/>
          <w:sz w:val="20"/>
          <w:szCs w:val="20"/>
          <w:lang w:eastAsia="en-US"/>
        </w:rPr>
        <w:t xml:space="preserve">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DEEDB"/>
        <w:tblLook w:val="04A0" w:firstRow="1" w:lastRow="0" w:firstColumn="1" w:lastColumn="0" w:noHBand="0" w:noVBand="1"/>
      </w:tblPr>
      <w:tblGrid>
        <w:gridCol w:w="9072"/>
      </w:tblGrid>
      <w:tr w:rsidR="009F4F00" w:rsidRPr="007C14B3" w14:paraId="53FFD8A1" w14:textId="77777777" w:rsidTr="002C28C4">
        <w:trPr>
          <w:trHeight w:val="340"/>
        </w:trPr>
        <w:tc>
          <w:tcPr>
            <w:tcW w:w="9072" w:type="dxa"/>
            <w:shd w:val="clear" w:color="auto" w:fill="E2EFD9" w:themeFill="accent6" w:themeFillTint="33"/>
          </w:tcPr>
          <w:p w14:paraId="680647DD" w14:textId="77777777" w:rsidR="009F4F00" w:rsidRPr="007C14B3" w:rsidRDefault="009F4F00" w:rsidP="002C28C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9266F2F" w14:textId="2248E08D" w:rsidR="009F4F00" w:rsidRPr="007C14B3" w:rsidRDefault="009F4F00" w:rsidP="009F4F00">
      <w:pPr>
        <w:spacing w:before="12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REALTÀ PARTNER</w:t>
      </w:r>
      <w:r w:rsidRPr="007C14B3">
        <w:rPr>
          <w:rFonts w:ascii="Exo 2.0" w:eastAsia="Calibri" w:hAnsi="Exo 2.0"/>
          <w:b/>
          <w:color w:val="538135" w:themeColor="accent6" w:themeShade="BF"/>
          <w:sz w:val="20"/>
          <w:szCs w:val="20"/>
          <w:lang w:eastAsia="en-US"/>
        </w:rPr>
        <w:t xml:space="preserve"> - </w:t>
      </w:r>
      <w:r w:rsidRPr="00E239D8">
        <w:rPr>
          <w:rFonts w:ascii="Exo 2.0" w:eastAsia="Calibri" w:hAnsi="Exo 2.0"/>
          <w:sz w:val="20"/>
          <w:szCs w:val="20"/>
          <w:lang w:eastAsia="en-US"/>
        </w:rPr>
        <w:t xml:space="preserve">Valore aggiunto offerto dalla collaborazione con le realtà partner coinvolte </w:t>
      </w:r>
      <w:r w:rsidRPr="00E239D8"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2A0541" w:rsidRPr="00E239D8">
        <w:rPr>
          <w:rFonts w:ascii="Exo 2.0" w:eastAsia="Calibri" w:hAnsi="Exo 2.0"/>
          <w:i/>
          <w:sz w:val="20"/>
          <w:szCs w:val="20"/>
          <w:lang w:eastAsia="en-US"/>
        </w:rPr>
        <w:t xml:space="preserve">1.000 </w:t>
      </w:r>
      <w:r w:rsidRPr="00E239D8"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DEEDB"/>
        <w:tblLook w:val="04A0" w:firstRow="1" w:lastRow="0" w:firstColumn="1" w:lastColumn="0" w:noHBand="0" w:noVBand="1"/>
      </w:tblPr>
      <w:tblGrid>
        <w:gridCol w:w="9072"/>
      </w:tblGrid>
      <w:tr w:rsidR="009F4F00" w:rsidRPr="007C14B3" w14:paraId="508AF56B" w14:textId="77777777" w:rsidTr="002C28C4">
        <w:trPr>
          <w:trHeight w:val="340"/>
        </w:trPr>
        <w:tc>
          <w:tcPr>
            <w:tcW w:w="9072" w:type="dxa"/>
            <w:shd w:val="clear" w:color="auto" w:fill="E2EFD9" w:themeFill="accent6" w:themeFillTint="33"/>
          </w:tcPr>
          <w:p w14:paraId="7284179E" w14:textId="77777777" w:rsidR="009F4F00" w:rsidRPr="007C14B3" w:rsidRDefault="009F4F00" w:rsidP="002C28C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2D691B3" w14:textId="4639C662" w:rsidR="0087303F" w:rsidRDefault="0087303F" w:rsidP="00713DD4">
      <w:pPr>
        <w:spacing w:before="240" w:after="60"/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  <w:t>STRUTTURA DEL PROGETTO</w:t>
      </w:r>
    </w:p>
    <w:p w14:paraId="490D3485" w14:textId="16011A0B" w:rsidR="005B7782" w:rsidRPr="005B7782" w:rsidRDefault="005B7782" w:rsidP="005B7782">
      <w:pPr>
        <w:spacing w:before="120" w:after="60"/>
        <w:jc w:val="both"/>
        <w:rPr>
          <w:rFonts w:ascii="Exo 2.0" w:eastAsia="Calibri" w:hAnsi="Exo 2.0"/>
          <w:bCs/>
          <w:color w:val="FF0000"/>
          <w:spacing w:val="5"/>
          <w:sz w:val="20"/>
          <w:szCs w:val="20"/>
          <w:lang w:eastAsia="en-US"/>
        </w:rPr>
      </w:pPr>
      <w:r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COINVOLGIMENTO DIRETTO DEI E DELLE STUDENTESSE</w:t>
      </w:r>
      <w:r w:rsidR="00E239D8"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- 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Modalità previste per </w:t>
      </w:r>
      <w:r w:rsidRPr="00B129FA">
        <w:rPr>
          <w:rFonts w:ascii="Exo 2.0" w:hAnsi="Exo 2.0" w:cs="Arial"/>
          <w:bCs/>
          <w:sz w:val="20"/>
          <w:szCs w:val="20"/>
        </w:rPr>
        <w:t xml:space="preserve">coinvolgere direttamente gli e le studentesse </w:t>
      </w:r>
      <w:r w:rsidRPr="00B129FA">
        <w:rPr>
          <w:rFonts w:ascii="Exo 2.0" w:hAnsi="Exo 2.0" w:cs="Arial"/>
          <w:sz w:val="20"/>
          <w:szCs w:val="20"/>
        </w:rPr>
        <w:t xml:space="preserve">beneficiarie nella </w:t>
      </w:r>
      <w:r w:rsidRPr="00B129FA">
        <w:rPr>
          <w:rFonts w:ascii="Exo 2.0" w:hAnsi="Exo 2.0" w:cs="Arial"/>
          <w:i/>
          <w:iCs/>
          <w:sz w:val="20"/>
          <w:szCs w:val="20"/>
        </w:rPr>
        <w:t>prima fase</w:t>
      </w:r>
      <w:r w:rsidRPr="00B129FA">
        <w:rPr>
          <w:rFonts w:ascii="Exo 2.0" w:hAnsi="Exo 2.0" w:cs="Arial"/>
          <w:sz w:val="20"/>
          <w:szCs w:val="20"/>
        </w:rPr>
        <w:t xml:space="preserve"> di ideazione e progettazione della proposta</w:t>
      </w:r>
      <w:r w:rsidRPr="00B129FA">
        <w:rPr>
          <w:rFonts w:ascii="Exo 2.0" w:hAnsi="Exo 2.0" w:cs="Calibri"/>
          <w:iCs/>
          <w:sz w:val="20"/>
          <w:szCs w:val="20"/>
        </w:rPr>
        <w:t xml:space="preserve">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130B01" w:rsidRPr="00B129FA">
        <w:rPr>
          <w:rFonts w:ascii="Exo 2.0" w:eastAsia="Calibri" w:hAnsi="Exo 2.0"/>
          <w:i/>
          <w:sz w:val="20"/>
          <w:szCs w:val="20"/>
          <w:lang w:eastAsia="en-US"/>
        </w:rPr>
        <w:t>1.0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5B7782" w:rsidRPr="007C14B3" w14:paraId="427C18B9" w14:textId="77777777" w:rsidTr="00095BAC">
        <w:trPr>
          <w:trHeight w:val="283"/>
        </w:trPr>
        <w:tc>
          <w:tcPr>
            <w:tcW w:w="9055" w:type="dxa"/>
            <w:shd w:val="clear" w:color="auto" w:fill="E2EFD9" w:themeFill="accent6" w:themeFillTint="33"/>
          </w:tcPr>
          <w:p w14:paraId="193FDFDE" w14:textId="77777777" w:rsidR="005B7782" w:rsidRPr="007C14B3" w:rsidRDefault="005B7782" w:rsidP="00095BAC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071E32E" w14:textId="14D6691B" w:rsidR="005B7782" w:rsidRPr="005B7782" w:rsidRDefault="005B7782" w:rsidP="005B7782">
      <w:pPr>
        <w:spacing w:before="120" w:after="60"/>
        <w:jc w:val="both"/>
        <w:rPr>
          <w:rFonts w:ascii="Exo 2.0" w:eastAsia="Calibri" w:hAnsi="Exo 2.0"/>
          <w:bCs/>
          <w:color w:val="FF0000"/>
          <w:spacing w:val="5"/>
          <w:sz w:val="20"/>
          <w:szCs w:val="20"/>
          <w:lang w:eastAsia="en-US"/>
        </w:rPr>
      </w:pPr>
      <w:r w:rsidRPr="00B129FA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>COINVOLGIMENTO ATTIVO DEI E DELLE STUDENTESS</w:t>
      </w:r>
      <w:r w:rsidR="00E239D8" w:rsidRPr="00B129FA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E - 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Modalità previste per </w:t>
      </w:r>
      <w:r w:rsidRPr="00B129FA">
        <w:rPr>
          <w:rFonts w:ascii="Exo 2.0" w:hAnsi="Exo 2.0" w:cs="Arial"/>
          <w:bCs/>
          <w:sz w:val="20"/>
          <w:szCs w:val="20"/>
        </w:rPr>
        <w:t>coinvolgere attivamente gli e le studentesse</w:t>
      </w:r>
      <w:r w:rsidRPr="00B129FA">
        <w:rPr>
          <w:rFonts w:ascii="Exo 2.0" w:hAnsi="Exo 2.0" w:cs="Arial"/>
          <w:sz w:val="20"/>
          <w:szCs w:val="20"/>
        </w:rPr>
        <w:t xml:space="preserve"> beneficiarie nella </w:t>
      </w:r>
      <w:r w:rsidRPr="00B129FA">
        <w:rPr>
          <w:rFonts w:ascii="Exo 2.0" w:hAnsi="Exo 2.0" w:cs="Arial"/>
          <w:i/>
          <w:iCs/>
          <w:sz w:val="20"/>
          <w:szCs w:val="20"/>
        </w:rPr>
        <w:t>seconda fase</w:t>
      </w:r>
      <w:r w:rsidRPr="00B129FA">
        <w:rPr>
          <w:rFonts w:ascii="Exo 2.0" w:hAnsi="Exo 2.0" w:cs="Arial"/>
          <w:sz w:val="20"/>
          <w:szCs w:val="20"/>
        </w:rPr>
        <w:t xml:space="preserve"> di realizzazione delle attività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130B01" w:rsidRPr="00B129FA">
        <w:rPr>
          <w:rFonts w:ascii="Exo 2.0" w:eastAsia="Calibri" w:hAnsi="Exo 2.0"/>
          <w:i/>
          <w:sz w:val="20"/>
          <w:szCs w:val="20"/>
          <w:lang w:eastAsia="en-US"/>
        </w:rPr>
        <w:t>1.0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5B7782" w:rsidRPr="007C14B3" w14:paraId="21889B5C" w14:textId="77777777" w:rsidTr="00095BAC">
        <w:trPr>
          <w:trHeight w:val="283"/>
        </w:trPr>
        <w:tc>
          <w:tcPr>
            <w:tcW w:w="9055" w:type="dxa"/>
            <w:shd w:val="clear" w:color="auto" w:fill="E2EFD9" w:themeFill="accent6" w:themeFillTint="33"/>
          </w:tcPr>
          <w:p w14:paraId="2C24F99C" w14:textId="77777777" w:rsidR="005B7782" w:rsidRPr="007C14B3" w:rsidRDefault="005B7782" w:rsidP="00095BAC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EB4B0F0" w14:textId="66BE7965" w:rsidR="005B7782" w:rsidRPr="007C14B3" w:rsidRDefault="005B7782" w:rsidP="005B7782">
      <w:pPr>
        <w:spacing w:before="120" w:after="60"/>
        <w:jc w:val="both"/>
        <w:rPr>
          <w:rFonts w:ascii="Exo 2.0" w:eastAsia="Calibri" w:hAnsi="Exo 2.0"/>
          <w:bCs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>PROGETTAZIONE IN RETE</w:t>
      </w:r>
      <w:r w:rsidR="00B129FA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 -</w:t>
      </w:r>
      <w:r w:rsidRPr="007C14B3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Modalità e tempistiche di </w:t>
      </w:r>
      <w:r w:rsidRPr="00B129FA">
        <w:rPr>
          <w:rFonts w:ascii="Exo 2.0" w:hAnsi="Exo 2.0" w:cs="Calibri"/>
          <w:iCs/>
          <w:sz w:val="20"/>
          <w:szCs w:val="20"/>
        </w:rPr>
        <w:t xml:space="preserve">collaborazione tra i e le giovani studentesse, le realtà scolastiche e le realtà del contesto territoriale nella definizione progetto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1.000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5B7782" w:rsidRPr="007C14B3" w14:paraId="4ED161DE" w14:textId="77777777" w:rsidTr="00095BAC">
        <w:trPr>
          <w:trHeight w:val="283"/>
        </w:trPr>
        <w:tc>
          <w:tcPr>
            <w:tcW w:w="9055" w:type="dxa"/>
            <w:shd w:val="clear" w:color="auto" w:fill="E2EFD9" w:themeFill="accent6" w:themeFillTint="33"/>
          </w:tcPr>
          <w:p w14:paraId="54F4CFB6" w14:textId="77777777" w:rsidR="005B7782" w:rsidRPr="007C14B3" w:rsidRDefault="005B7782" w:rsidP="00095BAC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6D84229" w14:textId="2D1A8789" w:rsidR="000F26A3" w:rsidRPr="00462DC1" w:rsidRDefault="00E547C6" w:rsidP="000F26A3">
      <w:pPr>
        <w:spacing w:before="120" w:after="60"/>
        <w:jc w:val="both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CUL</w:t>
      </w:r>
      <w:r w:rsidR="006348F7"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T</w:t>
      </w:r>
      <w:r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URA DELLA</w:t>
      </w:r>
      <w:r w:rsidR="000F26A3"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PROGETTAZIONE</w:t>
      </w:r>
      <w:r w:rsidR="00B129FA"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-</w:t>
      </w:r>
      <w:r w:rsidR="000F26A3"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="006348F7" w:rsidRPr="00B129FA">
        <w:rPr>
          <w:rFonts w:ascii="Exo 2.0" w:eastAsia="Calibri" w:hAnsi="Exo 2.0"/>
          <w:sz w:val="20"/>
          <w:szCs w:val="20"/>
          <w:lang w:eastAsia="en-US"/>
        </w:rPr>
        <w:t>C</w:t>
      </w:r>
      <w:r w:rsidR="000F26A3" w:rsidRPr="00B129FA">
        <w:rPr>
          <w:rFonts w:ascii="Exo 2.0" w:eastAsia="Calibri" w:hAnsi="Exo 2.0"/>
          <w:sz w:val="20"/>
          <w:szCs w:val="20"/>
          <w:lang w:eastAsia="en-US"/>
        </w:rPr>
        <w:t xml:space="preserve">ompetenze e strumenti di progettazione che il progetto offre ai e alle giovani studentesse per rispondere ai </w:t>
      </w:r>
      <w:r w:rsidR="006348F7" w:rsidRPr="00B129FA">
        <w:rPr>
          <w:rFonts w:ascii="Exo 2.0" w:eastAsia="Calibri" w:hAnsi="Exo 2.0"/>
          <w:sz w:val="20"/>
          <w:szCs w:val="20"/>
          <w:lang w:eastAsia="en-US"/>
        </w:rPr>
        <w:t>rispettivi</w:t>
      </w:r>
      <w:r w:rsidR="000F26A3" w:rsidRPr="00B129FA">
        <w:rPr>
          <w:rFonts w:ascii="Exo 2.0" w:eastAsia="Calibri" w:hAnsi="Exo 2.0"/>
          <w:sz w:val="20"/>
          <w:szCs w:val="20"/>
          <w:lang w:eastAsia="en-US"/>
        </w:rPr>
        <w:t xml:space="preserve"> bisogni e a quelli delle comunità di riferimento </w:t>
      </w:r>
      <w:r w:rsidR="000F26A3"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0F26A3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>1.000</w:t>
      </w:r>
      <w:r w:rsidR="000F26A3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0F26A3" w:rsidRPr="007C14B3" w14:paraId="38A53D57" w14:textId="77777777" w:rsidTr="00095BAC">
        <w:trPr>
          <w:trHeight w:val="340"/>
        </w:trPr>
        <w:tc>
          <w:tcPr>
            <w:tcW w:w="9055" w:type="dxa"/>
            <w:shd w:val="clear" w:color="auto" w:fill="E2EFD9" w:themeFill="accent6" w:themeFillTint="33"/>
          </w:tcPr>
          <w:p w14:paraId="216EF477" w14:textId="77777777" w:rsidR="000F26A3" w:rsidRPr="007C14B3" w:rsidRDefault="000F26A3" w:rsidP="00095BAC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5D5C9FD" w14:textId="12C6FE4E" w:rsidR="00462DC1" w:rsidRPr="00462DC1" w:rsidRDefault="00462DC1" w:rsidP="00462DC1">
      <w:pPr>
        <w:spacing w:before="120" w:after="60"/>
        <w:jc w:val="both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COMPETENZE TRASVERSALI</w:t>
      </w:r>
      <w:r w:rsidR="00B129FA" w:rsidRPr="00B129FA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- </w:t>
      </w:r>
      <w:r w:rsidRPr="00B129FA">
        <w:rPr>
          <w:rFonts w:ascii="Exo 2.0" w:eastAsia="Calibri" w:hAnsi="Exo 2.0"/>
          <w:sz w:val="20"/>
          <w:szCs w:val="20"/>
          <w:lang w:eastAsia="en-US"/>
        </w:rPr>
        <w:t>Tipologia d</w:t>
      </w:r>
      <w:r w:rsidR="006348F7" w:rsidRPr="00B129FA">
        <w:rPr>
          <w:rFonts w:ascii="Exo 2.0" w:eastAsia="Calibri" w:hAnsi="Exo 2.0"/>
          <w:sz w:val="20"/>
          <w:szCs w:val="20"/>
          <w:lang w:eastAsia="en-US"/>
        </w:rPr>
        <w:t>i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 competenze trasversali </w:t>
      </w:r>
      <w:r w:rsidRPr="00B129FA">
        <w:rPr>
          <w:rFonts w:ascii="Exo 2.0" w:hAnsi="Exo 2.0"/>
          <w:sz w:val="20"/>
          <w:szCs w:val="20"/>
        </w:rPr>
        <w:t>concretamente spendibili in qualità di cittadini e cittadine attive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 che i e le giovani studentesse beneficiarie possono maturare nell’ambito del progetto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>1.000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462DC1" w:rsidRPr="007C14B3" w14:paraId="06C9768F" w14:textId="77777777" w:rsidTr="00095BAC">
        <w:trPr>
          <w:trHeight w:val="340"/>
        </w:trPr>
        <w:tc>
          <w:tcPr>
            <w:tcW w:w="9055" w:type="dxa"/>
            <w:shd w:val="clear" w:color="auto" w:fill="E2EFD9" w:themeFill="accent6" w:themeFillTint="33"/>
          </w:tcPr>
          <w:p w14:paraId="15B2C8AE" w14:textId="77777777" w:rsidR="00462DC1" w:rsidRPr="007C14B3" w:rsidRDefault="00462DC1" w:rsidP="00095BAC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D8CF820" w14:textId="0A46B44D" w:rsidR="00713DD4" w:rsidRPr="007C14B3" w:rsidRDefault="0087303F" w:rsidP="00713DD4">
      <w:pPr>
        <w:spacing w:before="120" w:after="60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RISULTATI ATTESI</w:t>
      </w:r>
      <w:r w:rsidR="00CF2035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="00501106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- </w:t>
      </w:r>
      <w:r w:rsidR="002A0541">
        <w:rPr>
          <w:rFonts w:ascii="Exo 2.0" w:eastAsia="Calibri" w:hAnsi="Exo 2.0"/>
          <w:sz w:val="20"/>
          <w:szCs w:val="20"/>
          <w:lang w:eastAsia="en-US"/>
        </w:rPr>
        <w:t>I</w:t>
      </w:r>
      <w:r w:rsidRPr="007C14B3">
        <w:rPr>
          <w:rFonts w:ascii="Exo 2.0" w:eastAsia="Calibri" w:hAnsi="Exo 2.0"/>
          <w:sz w:val="20"/>
          <w:szCs w:val="20"/>
          <w:lang w:eastAsia="en-US"/>
        </w:rPr>
        <w:t xml:space="preserve">ndicatori </w:t>
      </w:r>
      <w:r w:rsidRPr="007C14B3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quantitativi e/o qualitativi individuati per la valutazione del raggiungimento degli obiettivi </w:t>
      </w:r>
      <w:r w:rsidR="00713DD4" w:rsidRPr="007C14B3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78368F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713DD4" w:rsidRPr="007C14B3"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87303F" w:rsidRPr="007C14B3" w14:paraId="41C0A858" w14:textId="77777777" w:rsidTr="000D2BF2">
        <w:trPr>
          <w:trHeight w:val="340"/>
        </w:trPr>
        <w:tc>
          <w:tcPr>
            <w:tcW w:w="9055" w:type="dxa"/>
            <w:shd w:val="clear" w:color="auto" w:fill="E2EFD9" w:themeFill="accent6" w:themeFillTint="33"/>
          </w:tcPr>
          <w:p w14:paraId="4546A1F9" w14:textId="77777777" w:rsidR="0087303F" w:rsidRPr="007C14B3" w:rsidRDefault="0087303F" w:rsidP="00713DD4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728CE05" w14:textId="4AE2A842" w:rsidR="0087303F" w:rsidRPr="007C14B3" w:rsidRDefault="00713DD4" w:rsidP="00713DD4">
      <w:pPr>
        <w:spacing w:before="20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MONITORAGGIO - </w:t>
      </w:r>
      <w:r w:rsidR="0087303F" w:rsidRPr="007C14B3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Modalità previste per il monitoraggio delle attività</w:t>
      </w:r>
      <w:r w:rsidRPr="007C14B3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</w:t>
      </w:r>
      <w:r w:rsidRPr="007C14B3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6348F7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7C14B3"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72"/>
      </w:tblGrid>
      <w:tr w:rsidR="0087303F" w:rsidRPr="007C14B3" w14:paraId="5E383EE9" w14:textId="77777777" w:rsidTr="000D2BF2">
        <w:trPr>
          <w:trHeight w:val="340"/>
        </w:trPr>
        <w:tc>
          <w:tcPr>
            <w:tcW w:w="9072" w:type="dxa"/>
            <w:shd w:val="clear" w:color="auto" w:fill="E2EFD9" w:themeFill="accent6" w:themeFillTint="33"/>
          </w:tcPr>
          <w:p w14:paraId="437442EC" w14:textId="77777777" w:rsidR="0087303F" w:rsidRPr="007C14B3" w:rsidRDefault="0087303F" w:rsidP="00713DD4">
            <w:pPr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2E8C1E4" w14:textId="38312455" w:rsidR="0087303F" w:rsidRPr="007C14B3" w:rsidRDefault="0087303F" w:rsidP="00713DD4">
      <w:pPr>
        <w:spacing w:before="200" w:after="6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PIANO DI COMUNICAZIONE</w:t>
      </w:r>
      <w:r w:rsidR="00CF2035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="00501106"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- </w:t>
      </w:r>
      <w:r w:rsidR="00713DD4" w:rsidRPr="00B129FA">
        <w:rPr>
          <w:rFonts w:ascii="Exo 2.0" w:eastAsia="Calibri" w:hAnsi="Exo 2.0"/>
          <w:sz w:val="20"/>
          <w:szCs w:val="20"/>
          <w:lang w:eastAsia="en-US"/>
        </w:rPr>
        <w:t>Canali e m</w:t>
      </w:r>
      <w:r w:rsidRPr="00B129FA">
        <w:rPr>
          <w:rFonts w:ascii="Exo 2.0" w:eastAsia="Calibri" w:hAnsi="Exo 2.0"/>
          <w:sz w:val="20"/>
          <w:szCs w:val="20"/>
          <w:lang w:eastAsia="en-US"/>
        </w:rPr>
        <w:t>odalità di comunicazione per condividere le attività svolte</w:t>
      </w:r>
      <w:r w:rsidR="009C7E2D" w:rsidRPr="00B129FA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501106" w:rsidRPr="00B129FA">
        <w:rPr>
          <w:rFonts w:ascii="Exo 2.0" w:eastAsia="Calibri" w:hAnsi="Exo 2.0"/>
          <w:sz w:val="20"/>
          <w:szCs w:val="20"/>
          <w:lang w:eastAsia="en-US"/>
        </w:rPr>
        <w:t xml:space="preserve">con il </w:t>
      </w:r>
      <w:r w:rsidR="009C7E2D" w:rsidRPr="00B129FA">
        <w:rPr>
          <w:rFonts w:ascii="Exo 2.0" w:eastAsia="Calibri" w:hAnsi="Exo 2.0"/>
          <w:sz w:val="20"/>
          <w:szCs w:val="20"/>
          <w:lang w:eastAsia="en-US"/>
        </w:rPr>
        <w:t>territorio</w:t>
      </w:r>
      <w:r w:rsidR="00501106" w:rsidRPr="00B129FA">
        <w:rPr>
          <w:rFonts w:ascii="Exo 2.0" w:eastAsia="Calibri" w:hAnsi="Exo 2.0"/>
          <w:sz w:val="20"/>
          <w:szCs w:val="20"/>
          <w:lang w:eastAsia="en-US"/>
        </w:rPr>
        <w:t xml:space="preserve"> di riferimento</w:t>
      </w:r>
      <w:r w:rsidR="00713DD4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 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713DD4" w:rsidRPr="00B129FA"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72"/>
      </w:tblGrid>
      <w:tr w:rsidR="0087303F" w:rsidRPr="007C14B3" w14:paraId="2077982E" w14:textId="77777777" w:rsidTr="000D2BF2">
        <w:trPr>
          <w:trHeight w:val="340"/>
        </w:trPr>
        <w:tc>
          <w:tcPr>
            <w:tcW w:w="9072" w:type="dxa"/>
            <w:shd w:val="clear" w:color="auto" w:fill="E2EFD9" w:themeFill="accent6" w:themeFillTint="33"/>
          </w:tcPr>
          <w:p w14:paraId="066309B2" w14:textId="77777777" w:rsidR="0087303F" w:rsidRPr="007C14B3" w:rsidRDefault="0087303F" w:rsidP="00713DD4">
            <w:pPr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CF73B0F" w14:textId="557F9DA0" w:rsidR="0087303F" w:rsidRPr="007C14B3" w:rsidRDefault="008C2E95" w:rsidP="00713DD4">
      <w:pPr>
        <w:spacing w:before="200" w:after="60"/>
        <w:jc w:val="both"/>
        <w:rPr>
          <w:rFonts w:ascii="Exo 2.0" w:eastAsia="Calibri" w:hAnsi="Exo 2.0"/>
          <w:b/>
          <w:bCs/>
          <w:smallCaps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 xml:space="preserve">DISSEMINAZIONE - </w:t>
      </w:r>
      <w:r w:rsidR="0087303F" w:rsidRPr="00B129FA">
        <w:rPr>
          <w:rFonts w:ascii="Exo 2.0" w:eastAsia="Calibri" w:hAnsi="Exo 2.0"/>
          <w:sz w:val="20"/>
          <w:szCs w:val="20"/>
          <w:lang w:eastAsia="en-US"/>
        </w:rPr>
        <w:t xml:space="preserve">Modalità </w:t>
      </w:r>
      <w:r w:rsidR="009F4F00" w:rsidRPr="00B129FA">
        <w:rPr>
          <w:rFonts w:ascii="Exo 2.0" w:eastAsia="Calibri" w:hAnsi="Exo 2.0"/>
          <w:sz w:val="20"/>
          <w:szCs w:val="20"/>
          <w:lang w:eastAsia="en-US"/>
        </w:rPr>
        <w:t xml:space="preserve">e tempistiche </w:t>
      </w:r>
      <w:r w:rsidR="0014573E" w:rsidRPr="00B129FA">
        <w:rPr>
          <w:rFonts w:ascii="Exo 2.0" w:eastAsia="Calibri" w:hAnsi="Exo 2.0"/>
          <w:sz w:val="20"/>
          <w:szCs w:val="20"/>
          <w:lang w:eastAsia="en-US"/>
        </w:rPr>
        <w:t xml:space="preserve">previste </w:t>
      </w:r>
      <w:r w:rsidR="0087303F" w:rsidRPr="00B129FA">
        <w:rPr>
          <w:rFonts w:ascii="Exo 2.0" w:eastAsia="Calibri" w:hAnsi="Exo 2.0"/>
          <w:sz w:val="20"/>
          <w:szCs w:val="20"/>
          <w:lang w:eastAsia="en-US"/>
        </w:rPr>
        <w:t xml:space="preserve">per </w:t>
      </w:r>
      <w:r w:rsidR="0014573E" w:rsidRPr="00B129FA">
        <w:rPr>
          <w:rFonts w:ascii="Exo 2.0" w:eastAsia="Calibri" w:hAnsi="Exo 2.0"/>
          <w:sz w:val="20"/>
          <w:szCs w:val="20"/>
          <w:lang w:eastAsia="en-US"/>
        </w:rPr>
        <w:t>trasferire il modello progettuale proposto in favore di altre classi e/o di altre realtà scolastiche</w:t>
      </w:r>
      <w:r w:rsidR="0014573E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 </w:t>
      </w:r>
      <w:r w:rsidR="00713DD4"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713DD4" w:rsidRPr="00B129FA"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72"/>
      </w:tblGrid>
      <w:tr w:rsidR="0087303F" w:rsidRPr="007C14B3" w14:paraId="61421240" w14:textId="77777777" w:rsidTr="000D2BF2">
        <w:trPr>
          <w:trHeight w:val="340"/>
        </w:trPr>
        <w:tc>
          <w:tcPr>
            <w:tcW w:w="9072" w:type="dxa"/>
            <w:shd w:val="clear" w:color="auto" w:fill="E2EFD9" w:themeFill="accent6" w:themeFillTint="33"/>
          </w:tcPr>
          <w:p w14:paraId="03A1623B" w14:textId="77777777" w:rsidR="0087303F" w:rsidRPr="007C14B3" w:rsidRDefault="0087303F" w:rsidP="00713DD4">
            <w:pPr>
              <w:jc w:val="both"/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094BC0C" w14:textId="63131D1F" w:rsidR="0014573E" w:rsidRPr="0014573E" w:rsidRDefault="0014573E" w:rsidP="0014573E">
      <w:pPr>
        <w:spacing w:before="200" w:after="60"/>
        <w:jc w:val="both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B129FA">
        <w:rPr>
          <w:rFonts w:ascii="Exo 2.0" w:eastAsia="Calibri" w:hAnsi="Exo 2.0"/>
          <w:b/>
          <w:bCs/>
          <w:color w:val="538135" w:themeColor="accent6" w:themeShade="BF"/>
          <w:spacing w:val="5"/>
          <w:sz w:val="20"/>
          <w:szCs w:val="20"/>
          <w:lang w:eastAsia="en-US"/>
        </w:rPr>
        <w:t>SOSTENIBILITA’ -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 Modalità previste per </w:t>
      </w:r>
      <w:r w:rsidR="00142A18" w:rsidRPr="00B129FA">
        <w:rPr>
          <w:rFonts w:ascii="Exo 2.0" w:eastAsia="Calibri" w:hAnsi="Exo 2.0"/>
          <w:sz w:val="20"/>
          <w:szCs w:val="20"/>
          <w:lang w:eastAsia="en-US"/>
        </w:rPr>
        <w:t>dare continuità alle attività realizzate nel progetto anche dopo la sua conclusione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Pr="00B129FA"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72"/>
      </w:tblGrid>
      <w:tr w:rsidR="0014573E" w:rsidRPr="007C14B3" w14:paraId="62063290" w14:textId="77777777" w:rsidTr="00095BAC">
        <w:trPr>
          <w:trHeight w:val="340"/>
        </w:trPr>
        <w:tc>
          <w:tcPr>
            <w:tcW w:w="9072" w:type="dxa"/>
            <w:shd w:val="clear" w:color="auto" w:fill="E2EFD9" w:themeFill="accent6" w:themeFillTint="33"/>
          </w:tcPr>
          <w:p w14:paraId="24FEE790" w14:textId="77777777" w:rsidR="0014573E" w:rsidRPr="007C14B3" w:rsidRDefault="0014573E" w:rsidP="00095BAC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4A64139" w14:textId="73EFD75F" w:rsidR="00713DD4" w:rsidRPr="00713DD4" w:rsidRDefault="00713DD4" w:rsidP="00713DD4">
      <w:pPr>
        <w:spacing w:before="240" w:after="60"/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</w:pPr>
      <w:r w:rsidRPr="00713DD4"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  <w:t>TEMPISTICHE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DEEDB"/>
        <w:tblCellMar>
          <w:left w:w="0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713DD4" w:rsidRPr="00696AF9" w14:paraId="43A296C9" w14:textId="77777777" w:rsidTr="008422DE">
        <w:trPr>
          <w:trHeight w:val="20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292130C1" w14:textId="77777777" w:rsidR="00713DD4" w:rsidRPr="007C14B3" w:rsidRDefault="00713DD4" w:rsidP="008422DE">
            <w:pPr>
              <w:spacing w:after="60"/>
              <w:jc w:val="both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79581821" w14:textId="77777777" w:rsidR="00713DD4" w:rsidRPr="007C14B3" w:rsidRDefault="00713DD4" w:rsidP="008422DE">
            <w:pPr>
              <w:spacing w:after="60"/>
              <w:jc w:val="both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713DD4" w14:paraId="797EB20A" w14:textId="77777777" w:rsidTr="00713DD4">
        <w:trPr>
          <w:trHeight w:val="364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4F7F6CF8" w14:textId="77777777" w:rsidR="00713DD4" w:rsidRDefault="00713DD4" w:rsidP="008422DE">
            <w:pPr>
              <w:spacing w:after="60"/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</w:tcPr>
          <w:p w14:paraId="668438AA" w14:textId="77777777" w:rsidR="00713DD4" w:rsidRDefault="00713DD4" w:rsidP="008422DE">
            <w:pPr>
              <w:spacing w:after="60"/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203366E" w14:textId="7E92F528" w:rsidR="00E70732" w:rsidRPr="00713DD4" w:rsidRDefault="00E70732" w:rsidP="00713DD4">
      <w:pPr>
        <w:spacing w:before="240" w:after="60"/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</w:pPr>
      <w:r w:rsidRPr="00713DD4"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  <w:t>RESPONSABILE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261"/>
        <w:gridCol w:w="5794"/>
      </w:tblGrid>
      <w:tr w:rsidR="00E70732" w:rsidRPr="007C14B3" w14:paraId="0333EB75" w14:textId="77777777" w:rsidTr="00F75791">
        <w:trPr>
          <w:trHeight w:val="283"/>
        </w:trPr>
        <w:tc>
          <w:tcPr>
            <w:tcW w:w="3261" w:type="dxa"/>
            <w:shd w:val="clear" w:color="auto" w:fill="C5E0B3" w:themeFill="accent6" w:themeFillTint="66"/>
            <w:vAlign w:val="center"/>
          </w:tcPr>
          <w:p w14:paraId="604BED34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5794" w:type="dxa"/>
            <w:shd w:val="clear" w:color="auto" w:fill="C5E0B3" w:themeFill="accent6" w:themeFillTint="66"/>
            <w:vAlign w:val="center"/>
          </w:tcPr>
          <w:p w14:paraId="5BD7DC86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E70732" w:rsidRPr="007C14B3" w14:paraId="29E64D07" w14:textId="77777777" w:rsidTr="00F75791">
        <w:trPr>
          <w:trHeight w:val="283"/>
        </w:trPr>
        <w:tc>
          <w:tcPr>
            <w:tcW w:w="3261" w:type="dxa"/>
            <w:shd w:val="clear" w:color="auto" w:fill="E2EFD9" w:themeFill="accent6" w:themeFillTint="33"/>
            <w:vAlign w:val="center"/>
          </w:tcPr>
          <w:p w14:paraId="79DC94C2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5794" w:type="dxa"/>
            <w:shd w:val="clear" w:color="auto" w:fill="E2EFD9" w:themeFill="accent6" w:themeFillTint="33"/>
            <w:vAlign w:val="center"/>
          </w:tcPr>
          <w:p w14:paraId="1E43CB98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E70732" w:rsidRPr="007C14B3" w14:paraId="3D5E4065" w14:textId="77777777" w:rsidTr="00F75791">
        <w:trPr>
          <w:trHeight w:val="283"/>
        </w:trPr>
        <w:tc>
          <w:tcPr>
            <w:tcW w:w="3261" w:type="dxa"/>
            <w:shd w:val="clear" w:color="auto" w:fill="E2EFD9" w:themeFill="accent6" w:themeFillTint="33"/>
            <w:vAlign w:val="center"/>
          </w:tcPr>
          <w:p w14:paraId="0325D1F9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794" w:type="dxa"/>
            <w:shd w:val="clear" w:color="auto" w:fill="E2EFD9" w:themeFill="accent6" w:themeFillTint="33"/>
            <w:vAlign w:val="center"/>
          </w:tcPr>
          <w:p w14:paraId="5CF4FB6C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E70732" w:rsidRPr="007C14B3" w14:paraId="6D03EEE9" w14:textId="77777777" w:rsidTr="00F75791">
        <w:trPr>
          <w:trHeight w:val="283"/>
        </w:trPr>
        <w:tc>
          <w:tcPr>
            <w:tcW w:w="3261" w:type="dxa"/>
            <w:shd w:val="clear" w:color="auto" w:fill="E2EFD9" w:themeFill="accent6" w:themeFillTint="33"/>
            <w:vAlign w:val="center"/>
          </w:tcPr>
          <w:p w14:paraId="63D92B38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5794" w:type="dxa"/>
            <w:shd w:val="clear" w:color="auto" w:fill="E2EFD9" w:themeFill="accent6" w:themeFillTint="33"/>
            <w:vAlign w:val="center"/>
          </w:tcPr>
          <w:p w14:paraId="1D5BFCF4" w14:textId="77777777" w:rsidR="00E70732" w:rsidRPr="007C14B3" w:rsidRDefault="00E70732" w:rsidP="000D2BF2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57F289F2" w14:textId="702BA86A" w:rsidR="00713DD4" w:rsidRPr="00295FD9" w:rsidRDefault="00713DD4" w:rsidP="00713DD4">
      <w:pPr>
        <w:spacing w:before="240" w:after="60"/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</w:pPr>
      <w:r w:rsidRPr="00295FD9"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  <w:t>DESTINATARI</w:t>
      </w:r>
    </w:p>
    <w:p w14:paraId="1CF85439" w14:textId="11BC4B07" w:rsidR="00713DD4" w:rsidRPr="007C14B3" w:rsidRDefault="00713DD4" w:rsidP="00713DD4">
      <w:pPr>
        <w:spacing w:before="8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7C14B3">
        <w:rPr>
          <w:rFonts w:ascii="Exo 2.0" w:eastAsia="Calibri" w:hAnsi="Exo 2.0"/>
          <w:sz w:val="20"/>
          <w:szCs w:val="20"/>
          <w:lang w:eastAsia="en-US"/>
        </w:rPr>
        <w:t>Numero di studenti</w:t>
      </w:r>
      <w:r w:rsidR="0078368F">
        <w:rPr>
          <w:rFonts w:ascii="Exo 2.0" w:eastAsia="Calibri" w:hAnsi="Exo 2.0"/>
          <w:sz w:val="20"/>
          <w:szCs w:val="20"/>
          <w:lang w:eastAsia="en-US"/>
        </w:rPr>
        <w:t xml:space="preserve"> e studentesse</w:t>
      </w:r>
      <w:r w:rsidRPr="007C14B3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78368F" w:rsidRPr="00B129FA">
        <w:rPr>
          <w:rFonts w:ascii="Exo 2.0" w:eastAsia="Calibri" w:hAnsi="Exo 2.0"/>
          <w:sz w:val="20"/>
          <w:szCs w:val="20"/>
          <w:lang w:eastAsia="en-US"/>
        </w:rPr>
        <w:t>beneficiarie</w:t>
      </w:r>
      <w:r w:rsidRPr="00B129FA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007C14B3">
        <w:rPr>
          <w:rFonts w:ascii="Exo 2.0" w:eastAsia="Calibri" w:hAnsi="Exo 2.0"/>
          <w:sz w:val="20"/>
          <w:szCs w:val="20"/>
          <w:lang w:eastAsia="en-US"/>
        </w:rPr>
        <w:t>(minimo 15)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835"/>
      </w:tblGrid>
      <w:tr w:rsidR="00713DD4" w:rsidRPr="007C14B3" w14:paraId="0BF26FD1" w14:textId="77777777" w:rsidTr="00713DD4">
        <w:trPr>
          <w:trHeight w:val="340"/>
        </w:trPr>
        <w:tc>
          <w:tcPr>
            <w:tcW w:w="2835" w:type="dxa"/>
            <w:shd w:val="clear" w:color="auto" w:fill="E2EFD9" w:themeFill="accent6" w:themeFillTint="33"/>
          </w:tcPr>
          <w:p w14:paraId="7DC3D357" w14:textId="77777777" w:rsidR="00713DD4" w:rsidRPr="007C14B3" w:rsidRDefault="00713DD4" w:rsidP="008422DE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EB85CD2" w14:textId="7F9708CB" w:rsidR="00713DD4" w:rsidRPr="007C14B3" w:rsidRDefault="00284446" w:rsidP="00713DD4">
      <w:pPr>
        <w:spacing w:before="80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7C14B3">
        <w:rPr>
          <w:rFonts w:ascii="Exo 2.0" w:eastAsia="Calibri" w:hAnsi="Exo 2.0"/>
          <w:sz w:val="20"/>
          <w:szCs w:val="20"/>
          <w:lang w:eastAsia="en-US"/>
        </w:rPr>
        <w:t>Profilo educativo</w:t>
      </w:r>
      <w:r w:rsidR="009C7E2D" w:rsidRPr="007C14B3">
        <w:rPr>
          <w:rFonts w:ascii="Exo 2.0" w:eastAsia="Calibri" w:hAnsi="Exo 2.0"/>
          <w:sz w:val="20"/>
          <w:szCs w:val="20"/>
          <w:lang w:eastAsia="en-US"/>
        </w:rPr>
        <w:t>,</w:t>
      </w:r>
      <w:r w:rsidRPr="007C14B3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9C7E2D" w:rsidRPr="007C14B3">
        <w:rPr>
          <w:rFonts w:ascii="Exo 2.0" w:eastAsia="Calibri" w:hAnsi="Exo 2.0"/>
          <w:sz w:val="20"/>
          <w:szCs w:val="20"/>
          <w:lang w:eastAsia="en-US"/>
        </w:rPr>
        <w:t xml:space="preserve">sociale e </w:t>
      </w:r>
      <w:r w:rsidRPr="007C14B3">
        <w:rPr>
          <w:rFonts w:ascii="Exo 2.0" w:eastAsia="Calibri" w:hAnsi="Exo 2.0"/>
          <w:sz w:val="20"/>
          <w:szCs w:val="20"/>
          <w:lang w:eastAsia="en-US"/>
        </w:rPr>
        <w:t xml:space="preserve">culturale </w:t>
      </w:r>
      <w:r w:rsidR="0078368F">
        <w:rPr>
          <w:rFonts w:ascii="Exo 2.0" w:eastAsia="Calibri" w:hAnsi="Exo 2.0"/>
          <w:sz w:val="20"/>
          <w:szCs w:val="20"/>
          <w:lang w:eastAsia="en-US"/>
        </w:rPr>
        <w:t xml:space="preserve">degli </w:t>
      </w:r>
      <w:r w:rsidR="0078368F" w:rsidRPr="007C14B3">
        <w:rPr>
          <w:rFonts w:ascii="Exo 2.0" w:eastAsia="Calibri" w:hAnsi="Exo 2.0"/>
          <w:sz w:val="20"/>
          <w:szCs w:val="20"/>
          <w:lang w:eastAsia="en-US"/>
        </w:rPr>
        <w:t>studenti</w:t>
      </w:r>
      <w:r w:rsidR="0078368F">
        <w:rPr>
          <w:rFonts w:ascii="Exo 2.0" w:eastAsia="Calibri" w:hAnsi="Exo 2.0"/>
          <w:sz w:val="20"/>
          <w:szCs w:val="20"/>
          <w:lang w:eastAsia="en-US"/>
        </w:rPr>
        <w:t xml:space="preserve"> e delle studentesse</w:t>
      </w:r>
      <w:r w:rsidR="0078368F" w:rsidRPr="007C14B3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007C14B3">
        <w:rPr>
          <w:rFonts w:ascii="Exo 2.0" w:eastAsia="Calibri" w:hAnsi="Exo 2.0"/>
          <w:sz w:val="20"/>
          <w:szCs w:val="20"/>
          <w:lang w:eastAsia="en-US"/>
        </w:rPr>
        <w:t>coinvolti</w:t>
      </w:r>
      <w:r w:rsidR="00713DD4" w:rsidRPr="007C14B3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713DD4"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713DD4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>1.000</w:t>
      </w:r>
      <w:r w:rsidR="00713DD4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 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713DD4" w:rsidRPr="007C14B3" w14:paraId="3FE9685F" w14:textId="77777777" w:rsidTr="008422DE">
        <w:trPr>
          <w:trHeight w:val="397"/>
        </w:trPr>
        <w:tc>
          <w:tcPr>
            <w:tcW w:w="9055" w:type="dxa"/>
            <w:shd w:val="clear" w:color="auto" w:fill="E2EFD9" w:themeFill="accent6" w:themeFillTint="33"/>
          </w:tcPr>
          <w:p w14:paraId="31CDD176" w14:textId="77777777" w:rsidR="00713DD4" w:rsidRPr="007C14B3" w:rsidRDefault="00713DD4" w:rsidP="008422DE">
            <w:pPr>
              <w:spacing w:after="4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41B8305" w14:textId="335C5F30" w:rsidR="00713DD4" w:rsidRPr="003966AC" w:rsidRDefault="00713DD4" w:rsidP="00713DD4">
      <w:pPr>
        <w:spacing w:before="240" w:after="60"/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</w:pPr>
      <w:r w:rsidRPr="003966AC">
        <w:rPr>
          <w:rFonts w:ascii="Exo 2.0" w:eastAsia="Calibri" w:hAnsi="Exo 2.0"/>
          <w:b/>
          <w:bCs/>
          <w:color w:val="385623" w:themeColor="accent6" w:themeShade="80"/>
          <w:spacing w:val="5"/>
          <w:sz w:val="28"/>
          <w:szCs w:val="28"/>
          <w:lang w:eastAsia="en-US"/>
        </w:rPr>
        <w:t>DESCRIZIONE DELLA RETE DEI PARTNER</w:t>
      </w:r>
    </w:p>
    <w:p w14:paraId="23A6CA6B" w14:textId="77777777" w:rsidR="003966AC" w:rsidRPr="007C14B3" w:rsidRDefault="003966AC" w:rsidP="003966AC">
      <w:pPr>
        <w:spacing w:before="120" w:after="60"/>
        <w:jc w:val="both"/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</w:pPr>
      <w:r w:rsidRPr="007C14B3"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90"/>
        <w:gridCol w:w="4182"/>
      </w:tblGrid>
      <w:tr w:rsidR="003966AC" w:rsidRPr="007C14B3" w14:paraId="5A0CC4B2" w14:textId="77777777" w:rsidTr="003966AC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 w:themeFill="accent6" w:themeFillTint="66"/>
            <w:vAlign w:val="center"/>
          </w:tcPr>
          <w:p w14:paraId="50B02B9C" w14:textId="77777777" w:rsidR="003966AC" w:rsidRPr="007C14B3" w:rsidRDefault="003966AC" w:rsidP="008422DE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REALTA’ PARTNER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 w:themeFill="accent6" w:themeFillTint="66"/>
            <w:vAlign w:val="center"/>
          </w:tcPr>
          <w:p w14:paraId="1185EE1F" w14:textId="77777777" w:rsidR="003966AC" w:rsidRPr="007C14B3" w:rsidRDefault="003966AC" w:rsidP="008422DE">
            <w:pPr>
              <w:jc w:val="both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3966AC" w:rsidRPr="007C14B3" w14:paraId="21C5F21F" w14:textId="77777777" w:rsidTr="003966AC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36E2CBAA" w14:textId="77777777" w:rsidR="003966AC" w:rsidRPr="007C14B3" w:rsidRDefault="003966AC" w:rsidP="008422DE">
            <w:pPr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 w:themeFill="accent6" w:themeFillTint="33"/>
            <w:vAlign w:val="center"/>
            <w:hideMark/>
          </w:tcPr>
          <w:p w14:paraId="35ABFAEC" w14:textId="77777777" w:rsidR="003966AC" w:rsidRPr="007C14B3" w:rsidRDefault="003966AC" w:rsidP="008422DE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7C14B3"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14AC04E7" w14:textId="6039539C" w:rsidR="00713DD4" w:rsidRPr="007C14B3" w:rsidRDefault="00713DD4" w:rsidP="003966AC">
      <w:pPr>
        <w:spacing w:before="120" w:after="60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 w:rsidRPr="007C14B3">
        <w:rPr>
          <w:rFonts w:ascii="Exo 2.0" w:eastAsia="Calibri" w:hAnsi="Exo 2.0" w:cstheme="minorHAnsi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GESTIONE </w:t>
      </w:r>
      <w:r w:rsidRPr="007C14B3">
        <w:rPr>
          <w:rFonts w:ascii="Exo 2.0" w:eastAsia="Calibri" w:hAnsi="Exo 2.0" w:cstheme="minorHAnsi"/>
          <w:b/>
          <w:bCs/>
          <w:caps/>
          <w:color w:val="538135" w:themeColor="accent6" w:themeShade="BF"/>
          <w:spacing w:val="5"/>
          <w:sz w:val="20"/>
          <w:szCs w:val="20"/>
          <w:lang w:eastAsia="en-US"/>
        </w:rPr>
        <w:t xml:space="preserve">DELLA RETE </w:t>
      </w:r>
      <w:r w:rsidRPr="007C14B3">
        <w:rPr>
          <w:rFonts w:ascii="Exo 2.0" w:eastAsia="Calibri" w:hAnsi="Exo 2.0" w:cstheme="minorHAnsi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DEL PROGETTO </w:t>
      </w:r>
      <w:r w:rsidR="00F14FFE" w:rsidRPr="007C14B3">
        <w:rPr>
          <w:rFonts w:ascii="Exo 2.0" w:eastAsia="Calibri" w:hAnsi="Exo 2.0" w:cstheme="minorHAnsi"/>
          <w:b/>
          <w:bCs/>
          <w:color w:val="538135" w:themeColor="accent6" w:themeShade="BF"/>
          <w:spacing w:val="5"/>
          <w:sz w:val="20"/>
          <w:szCs w:val="20"/>
          <w:lang w:eastAsia="en-US"/>
        </w:rPr>
        <w:t>–</w:t>
      </w:r>
      <w:r w:rsidR="003966AC" w:rsidRPr="007C14B3">
        <w:rPr>
          <w:rFonts w:ascii="Exo 2.0" w:eastAsia="Calibri" w:hAnsi="Exo 2.0" w:cstheme="minorHAnsi"/>
          <w:b/>
          <w:bCs/>
          <w:color w:val="538135" w:themeColor="accent6" w:themeShade="BF"/>
          <w:spacing w:val="5"/>
          <w:sz w:val="20"/>
          <w:szCs w:val="20"/>
          <w:lang w:eastAsia="en-US"/>
        </w:rPr>
        <w:t xml:space="preserve"> </w:t>
      </w:r>
      <w:r w:rsidR="00BE223F" w:rsidRPr="007C14B3"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Descrizione del ruolo ricoperto da ciascuna realtà attivamente coinvolta nella rete come partner nella progettazione e realizzazione del progetto e indicazione delle </w:t>
      </w:r>
      <w:r w:rsidR="00BE223F" w:rsidRPr="007C14B3">
        <w:rPr>
          <w:rFonts w:ascii="Exo 2.0" w:eastAsia="Calibri" w:hAnsi="Exo 2.0"/>
          <w:sz w:val="20"/>
          <w:szCs w:val="20"/>
          <w:lang w:eastAsia="en-US"/>
        </w:rPr>
        <w:t>modalità di coordinamento previste</w:t>
      </w:r>
      <w:r w:rsidR="00BE223F" w:rsidRPr="007C14B3">
        <w:rPr>
          <w:rFonts w:ascii="Exo 2.0" w:eastAsia="Calibri" w:hAnsi="Exo 2.0"/>
          <w:bCs/>
          <w:i/>
          <w:iCs/>
          <w:spacing w:val="5"/>
          <w:sz w:val="20"/>
          <w:szCs w:val="20"/>
          <w:lang w:eastAsia="en-US"/>
        </w:rPr>
        <w:t xml:space="preserve"> </w:t>
      </w:r>
      <w:r w:rsidR="003966AC" w:rsidRPr="00B129FA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3966AC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2A0541" w:rsidRPr="00B129FA">
        <w:rPr>
          <w:rFonts w:ascii="Exo 2.0" w:eastAsia="Calibri" w:hAnsi="Exo 2.0"/>
          <w:i/>
          <w:sz w:val="20"/>
          <w:szCs w:val="20"/>
          <w:lang w:eastAsia="en-US"/>
        </w:rPr>
        <w:t xml:space="preserve">1.000 </w:t>
      </w:r>
      <w:r w:rsidR="003966AC" w:rsidRPr="00B129FA">
        <w:rPr>
          <w:rFonts w:ascii="Exo 2.0" w:eastAsia="Calibri" w:hAnsi="Exo 2.0"/>
          <w:i/>
          <w:sz w:val="20"/>
          <w:szCs w:val="20"/>
          <w:lang w:eastAsia="en-US"/>
        </w:rPr>
        <w:t>caratteri)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713DD4" w:rsidRPr="007C14B3" w14:paraId="36F98981" w14:textId="77777777" w:rsidTr="008422DE">
        <w:trPr>
          <w:trHeight w:val="340"/>
        </w:trPr>
        <w:tc>
          <w:tcPr>
            <w:tcW w:w="9055" w:type="dxa"/>
            <w:shd w:val="clear" w:color="auto" w:fill="E2EFD9" w:themeFill="accent6" w:themeFillTint="33"/>
            <w:vAlign w:val="center"/>
          </w:tcPr>
          <w:p w14:paraId="2644C2FF" w14:textId="77777777" w:rsidR="00713DD4" w:rsidRPr="007C14B3" w:rsidRDefault="00713DD4" w:rsidP="008422DE">
            <w:pPr>
              <w:spacing w:after="60"/>
              <w:ind w:firstLine="176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53590CC" w14:textId="348E4FB4" w:rsidR="00F75791" w:rsidRDefault="00F75791" w:rsidP="008143C3">
      <w:pPr>
        <w:spacing w:before="120" w:after="60"/>
        <w:jc w:val="both"/>
        <w:rPr>
          <w:rFonts w:ascii="Exo 2.0" w:eastAsia="Calibri" w:hAnsi="Exo 2.0"/>
          <w:bCs/>
          <w:color w:val="000000" w:themeColor="text1"/>
          <w:spacing w:val="5"/>
          <w:sz w:val="21"/>
          <w:szCs w:val="21"/>
          <w:lang w:eastAsia="en-US"/>
        </w:rPr>
      </w:pPr>
    </w:p>
    <w:tbl>
      <w:tblPr>
        <w:tblW w:w="9072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7910F6" w:rsidRPr="007C14B3" w14:paraId="543911C0" w14:textId="77777777" w:rsidTr="00E70732">
        <w:trPr>
          <w:trHeight w:val="283"/>
        </w:trPr>
        <w:tc>
          <w:tcPr>
            <w:tcW w:w="7371" w:type="dxa"/>
            <w:shd w:val="clear" w:color="auto" w:fill="538135" w:themeFill="accent6" w:themeFillShade="BF"/>
            <w:vAlign w:val="center"/>
          </w:tcPr>
          <w:p w14:paraId="0C6DF508" w14:textId="79E27E10" w:rsidR="007910F6" w:rsidRPr="007C14B3" w:rsidRDefault="00F75791" w:rsidP="00C8431B">
            <w:pPr>
              <w:pStyle w:val="Titolo7"/>
              <w:rPr>
                <w:rFonts w:ascii="Exo 2.0" w:hAnsi="Exo 2.0"/>
                <w:color w:val="FFFFFF"/>
                <w:sz w:val="20"/>
                <w:szCs w:val="20"/>
              </w:rPr>
            </w:pPr>
            <w:r>
              <w:rPr>
                <w:rFonts w:ascii="Exo 2.0" w:eastAsia="Calibri" w:hAnsi="Exo 2.0"/>
                <w:color w:val="000000" w:themeColor="text1"/>
                <w:spacing w:val="5"/>
                <w:sz w:val="21"/>
                <w:szCs w:val="21"/>
                <w:lang w:eastAsia="en-US"/>
              </w:rPr>
              <w:lastRenderedPageBreak/>
              <w:br w:type="page"/>
            </w:r>
            <w:r w:rsidR="007910F6" w:rsidRPr="007C14B3">
              <w:rPr>
                <w:rFonts w:ascii="Exo 2.0" w:hAnsi="Exo 2.0"/>
                <w:b w:val="0"/>
                <w:bCs w:val="0"/>
                <w:sz w:val="20"/>
                <w:szCs w:val="20"/>
              </w:rPr>
              <w:br w:type="page"/>
            </w:r>
            <w:r w:rsidR="007910F6" w:rsidRPr="007C14B3">
              <w:rPr>
                <w:rFonts w:ascii="Exo 2.0" w:hAnsi="Exo 2.0"/>
                <w:b w:val="0"/>
                <w:color w:val="800000"/>
                <w:sz w:val="20"/>
                <w:szCs w:val="20"/>
              </w:rPr>
              <w:br w:type="page"/>
            </w:r>
            <w:r w:rsidR="007643E5" w:rsidRPr="007C14B3">
              <w:rPr>
                <w:rFonts w:ascii="Exo 2.0" w:hAnsi="Exo 2.0"/>
                <w:color w:val="FFFFFF"/>
                <w:sz w:val="20"/>
                <w:szCs w:val="20"/>
              </w:rPr>
              <w:t>SCHEDA DELLE SPESE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399996C0" w14:textId="77777777" w:rsidR="007910F6" w:rsidRPr="007C14B3" w:rsidRDefault="007910F6" w:rsidP="00C8431B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7910F6" w:rsidRPr="007C14B3" w14:paraId="6CF84BAC" w14:textId="77777777" w:rsidTr="00E70732"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2C6ACFF6" w14:textId="77777777" w:rsidR="007910F6" w:rsidRPr="007C14B3" w:rsidRDefault="007910F6" w:rsidP="00C8431B">
            <w:pPr>
              <w:rPr>
                <w:rFonts w:ascii="Exo 2.0" w:hAnsi="Exo 2.0"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8C44784" w14:textId="6A2504CF" w:rsidR="007910F6" w:rsidRPr="007C14B3" w:rsidRDefault="0002135D" w:rsidP="00C8431B">
            <w:pPr>
              <w:jc w:val="center"/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totale</w:t>
            </w:r>
          </w:p>
        </w:tc>
      </w:tr>
      <w:tr w:rsidR="007910F6" w:rsidRPr="007C14B3" w14:paraId="2016F456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0C7BF295" w14:textId="67D912B2" w:rsidR="007910F6" w:rsidRPr="007C14B3" w:rsidRDefault="007910F6" w:rsidP="00E70732">
            <w:pPr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Noleggio sale</w:t>
            </w:r>
          </w:p>
        </w:tc>
        <w:tc>
          <w:tcPr>
            <w:tcW w:w="1701" w:type="dxa"/>
            <w:vAlign w:val="center"/>
          </w:tcPr>
          <w:p w14:paraId="099479F2" w14:textId="77777777" w:rsidR="007910F6" w:rsidRPr="007C14B3" w:rsidRDefault="007910F6" w:rsidP="00C8431B">
            <w:pPr>
              <w:rPr>
                <w:rFonts w:ascii="Exo 2.0" w:hAnsi="Exo 2.0"/>
                <w:b/>
                <w:i/>
                <w:sz w:val="20"/>
                <w:szCs w:val="20"/>
              </w:rPr>
            </w:pPr>
          </w:p>
        </w:tc>
      </w:tr>
      <w:tr w:rsidR="007910F6" w:rsidRPr="007C14B3" w14:paraId="3CCBC21E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7431A53E" w14:textId="145BB49E" w:rsidR="007910F6" w:rsidRPr="007C14B3" w:rsidRDefault="007910F6" w:rsidP="00E70732">
            <w:pPr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Spese di trasporto</w:t>
            </w:r>
          </w:p>
        </w:tc>
        <w:tc>
          <w:tcPr>
            <w:tcW w:w="1701" w:type="dxa"/>
            <w:vAlign w:val="center"/>
          </w:tcPr>
          <w:p w14:paraId="3A8288ED" w14:textId="77777777" w:rsidR="007910F6" w:rsidRPr="007C14B3" w:rsidRDefault="007910F6" w:rsidP="00C8431B">
            <w:pPr>
              <w:rPr>
                <w:rFonts w:ascii="Exo 2.0" w:hAnsi="Exo 2.0"/>
                <w:b/>
                <w:i/>
                <w:sz w:val="20"/>
                <w:szCs w:val="20"/>
              </w:rPr>
            </w:pPr>
          </w:p>
        </w:tc>
      </w:tr>
      <w:tr w:rsidR="007910F6" w:rsidRPr="007C14B3" w14:paraId="6940B59A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2BA83C4B" w14:textId="7D37F29C" w:rsidR="007910F6" w:rsidRPr="007C14B3" w:rsidRDefault="007910F6" w:rsidP="00E70732">
            <w:pPr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Noleggio o acquisto di attrezzature</w:t>
            </w:r>
            <w:r w:rsidR="00B75657" w:rsidRPr="007C14B3">
              <w:rPr>
                <w:rFonts w:ascii="Exo 2.0" w:hAnsi="Exo 2.0"/>
                <w:sz w:val="20"/>
                <w:szCs w:val="20"/>
              </w:rPr>
              <w:t xml:space="preserve"> </w:t>
            </w:r>
            <w:r w:rsidRPr="007C14B3">
              <w:rPr>
                <w:rFonts w:ascii="Exo 2.0" w:hAnsi="Exo 2.0"/>
                <w:sz w:val="20"/>
                <w:szCs w:val="20"/>
              </w:rPr>
              <w:t xml:space="preserve">necessarie </w:t>
            </w:r>
          </w:p>
        </w:tc>
        <w:tc>
          <w:tcPr>
            <w:tcW w:w="1701" w:type="dxa"/>
            <w:vAlign w:val="center"/>
          </w:tcPr>
          <w:p w14:paraId="43532F0C" w14:textId="77777777" w:rsidR="007910F6" w:rsidRPr="007C14B3" w:rsidRDefault="007910F6" w:rsidP="00C8431B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E70732" w:rsidRPr="007C14B3" w14:paraId="6E595918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1AEFEC21" w14:textId="38105CC2" w:rsidR="00E70732" w:rsidRPr="007C14B3" w:rsidRDefault="00E70732" w:rsidP="00E70732">
            <w:pPr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Acquisto di beni di consumo necessari</w:t>
            </w:r>
          </w:p>
        </w:tc>
        <w:tc>
          <w:tcPr>
            <w:tcW w:w="1701" w:type="dxa"/>
            <w:vAlign w:val="center"/>
          </w:tcPr>
          <w:p w14:paraId="01427A45" w14:textId="77777777" w:rsidR="00E70732" w:rsidRPr="007C14B3" w:rsidRDefault="00E70732" w:rsidP="00C8431B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7910F6" w:rsidRPr="007C14B3" w14:paraId="0EED7427" w14:textId="77777777" w:rsidTr="00E70732"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78FE73E9" w14:textId="28023C26" w:rsidR="007910F6" w:rsidRPr="007C14B3" w:rsidRDefault="007910F6" w:rsidP="00284446">
            <w:pPr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Risorse umane</w:t>
            </w:r>
            <w:r w:rsidR="00284446"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="00284446" w:rsidRPr="00AC7892">
              <w:rPr>
                <w:rFonts w:ascii="Exo 2.0" w:hAnsi="Exo 2.0"/>
                <w:i/>
                <w:sz w:val="20"/>
                <w:szCs w:val="20"/>
              </w:rPr>
              <w:t xml:space="preserve">(entro il limite del </w:t>
            </w:r>
            <w:r w:rsidR="002D3140" w:rsidRPr="00AC7892">
              <w:rPr>
                <w:rFonts w:ascii="Exo 2.0" w:hAnsi="Exo 2.0"/>
                <w:i/>
                <w:sz w:val="20"/>
                <w:szCs w:val="20"/>
              </w:rPr>
              <w:t>50</w:t>
            </w:r>
            <w:r w:rsidR="00284446" w:rsidRPr="00AC7892">
              <w:rPr>
                <w:rFonts w:ascii="Exo 2.0" w:hAnsi="Exo 2.0"/>
                <w:i/>
                <w:sz w:val="20"/>
                <w:szCs w:val="20"/>
              </w:rPr>
              <w:t>% sul costo complessivo del progetto)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E48EE5E" w14:textId="51E39D50" w:rsidR="007910F6" w:rsidRPr="007C14B3" w:rsidRDefault="0002135D" w:rsidP="00C8431B">
            <w:pPr>
              <w:jc w:val="center"/>
              <w:rPr>
                <w:rFonts w:ascii="Exo 2.0" w:hAnsi="Exo 2.0"/>
                <w:b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totale</w:t>
            </w:r>
          </w:p>
        </w:tc>
      </w:tr>
      <w:tr w:rsidR="007910F6" w:rsidRPr="007C14B3" w14:paraId="1061AEF4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6DB6E91F" w14:textId="2B89FCD4" w:rsidR="007910F6" w:rsidRPr="007C14B3" w:rsidRDefault="007910F6" w:rsidP="00E70732">
            <w:pPr>
              <w:rPr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 xml:space="preserve">Compensi </w:t>
            </w:r>
            <w:r w:rsidR="003966AC" w:rsidRPr="007C14B3">
              <w:rPr>
                <w:rFonts w:ascii="Exo 2.0" w:hAnsi="Exo 2.0"/>
                <w:sz w:val="20"/>
                <w:szCs w:val="20"/>
              </w:rPr>
              <w:t xml:space="preserve">e rimborsi spese </w:t>
            </w:r>
            <w:r w:rsidRPr="007C14B3">
              <w:rPr>
                <w:rFonts w:ascii="Exo 2.0" w:hAnsi="Exo 2.0"/>
                <w:sz w:val="20"/>
                <w:szCs w:val="20"/>
              </w:rPr>
              <w:t>a docenti per impegni extra-curricolari</w:t>
            </w:r>
            <w:r w:rsidR="002D3140">
              <w:rPr>
                <w:rFonts w:ascii="Exo 2.0" w:hAnsi="Exo 2.0"/>
                <w:sz w:val="20"/>
                <w:szCs w:val="20"/>
              </w:rPr>
              <w:t xml:space="preserve"> </w:t>
            </w:r>
            <w:r w:rsidR="002D3140"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1" w:type="dxa"/>
            <w:vAlign w:val="center"/>
          </w:tcPr>
          <w:p w14:paraId="11CD69D4" w14:textId="77777777" w:rsidR="007910F6" w:rsidRPr="007C14B3" w:rsidRDefault="007910F6" w:rsidP="00A51A41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7910F6" w:rsidRPr="007C14B3" w14:paraId="087E918C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454496DB" w14:textId="3F0DD315" w:rsidR="007910F6" w:rsidRPr="007C14B3" w:rsidRDefault="007910F6" w:rsidP="00E70732">
            <w:pPr>
              <w:rPr>
                <w:rFonts w:ascii="Exo 2.0" w:hAnsi="Exo 2.0"/>
                <w:i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 xml:space="preserve">Compensi </w:t>
            </w:r>
            <w:r w:rsidR="00B75657" w:rsidRPr="007C14B3">
              <w:rPr>
                <w:rFonts w:ascii="Exo 2.0" w:hAnsi="Exo 2.0"/>
                <w:sz w:val="20"/>
                <w:szCs w:val="20"/>
              </w:rPr>
              <w:t xml:space="preserve">e rimborsi spese per risorse umane della </w:t>
            </w:r>
            <w:r w:rsidRPr="007C14B3">
              <w:rPr>
                <w:rFonts w:ascii="Exo 2.0" w:hAnsi="Exo 2.0"/>
                <w:sz w:val="20"/>
                <w:szCs w:val="20"/>
              </w:rPr>
              <w:t>realtà</w:t>
            </w:r>
            <w:r w:rsidR="005B42B3" w:rsidRPr="007C14B3">
              <w:rPr>
                <w:rFonts w:ascii="Exo 2.0" w:hAnsi="Exo 2.0"/>
                <w:sz w:val="20"/>
                <w:szCs w:val="20"/>
              </w:rPr>
              <w:t xml:space="preserve"> </w:t>
            </w:r>
            <w:r w:rsidR="00B75657" w:rsidRPr="007C14B3">
              <w:rPr>
                <w:rFonts w:ascii="Exo 2.0" w:hAnsi="Exo 2.0"/>
                <w:sz w:val="20"/>
                <w:szCs w:val="20"/>
              </w:rPr>
              <w:t>capofila e dei partner</w:t>
            </w:r>
            <w:r w:rsidR="002D3140">
              <w:rPr>
                <w:rFonts w:ascii="Exo 2.0" w:hAnsi="Exo 2.0"/>
                <w:sz w:val="20"/>
                <w:szCs w:val="20"/>
              </w:rPr>
              <w:t xml:space="preserve"> </w:t>
            </w:r>
            <w:r w:rsidR="002D3140"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1" w:type="dxa"/>
            <w:vAlign w:val="center"/>
          </w:tcPr>
          <w:p w14:paraId="2F0C5DFD" w14:textId="77777777" w:rsidR="007910F6" w:rsidRPr="007C14B3" w:rsidRDefault="007910F6" w:rsidP="00A51A41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7910F6" w:rsidRPr="007C14B3" w14:paraId="0DFFA139" w14:textId="77777777" w:rsidTr="00E70732"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7CEFC016" w14:textId="7363A91D" w:rsidR="007910F6" w:rsidRPr="007C14B3" w:rsidRDefault="007910F6" w:rsidP="00C8431B">
            <w:pPr>
              <w:rPr>
                <w:rFonts w:ascii="Exo 2.0" w:hAnsi="Exo 2.0"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Collaborazioni esterne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0D8F36E" w14:textId="5D56375F" w:rsidR="007910F6" w:rsidRPr="007C14B3" w:rsidRDefault="0002135D" w:rsidP="00C8431B">
            <w:pPr>
              <w:jc w:val="center"/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totale</w:t>
            </w:r>
          </w:p>
        </w:tc>
      </w:tr>
      <w:tr w:rsidR="007910F6" w:rsidRPr="007C14B3" w14:paraId="254B6FE9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22D8CE84" w14:textId="0A41D9C2" w:rsidR="007910F6" w:rsidRPr="007C14B3" w:rsidRDefault="007910F6" w:rsidP="00D15F85">
            <w:pPr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 xml:space="preserve">Compensi </w:t>
            </w:r>
            <w:r w:rsidR="003966AC" w:rsidRPr="007C14B3">
              <w:rPr>
                <w:rFonts w:ascii="Exo 2.0" w:hAnsi="Exo 2.0"/>
                <w:sz w:val="20"/>
                <w:szCs w:val="20"/>
              </w:rPr>
              <w:t xml:space="preserve">e rimborsi spese </w:t>
            </w:r>
            <w:r w:rsidRPr="007C14B3">
              <w:rPr>
                <w:rFonts w:ascii="Exo 2.0" w:hAnsi="Exo 2.0"/>
                <w:sz w:val="20"/>
                <w:szCs w:val="20"/>
              </w:rPr>
              <w:t xml:space="preserve">per esperti esterni alla realtà </w:t>
            </w:r>
            <w:r w:rsidR="007643E5" w:rsidRPr="007C14B3">
              <w:rPr>
                <w:rFonts w:ascii="Exo 2.0" w:hAnsi="Exo 2.0"/>
                <w:sz w:val="20"/>
                <w:szCs w:val="20"/>
              </w:rPr>
              <w:t xml:space="preserve">capofila </w:t>
            </w:r>
            <w:r w:rsidRPr="007C14B3">
              <w:rPr>
                <w:rFonts w:ascii="Exo 2.0" w:hAnsi="Exo 2.0"/>
                <w:sz w:val="20"/>
                <w:szCs w:val="20"/>
              </w:rPr>
              <w:t xml:space="preserve">e </w:t>
            </w:r>
            <w:r w:rsidR="007643E5" w:rsidRPr="007C14B3">
              <w:rPr>
                <w:rFonts w:ascii="Exo 2.0" w:hAnsi="Exo 2.0"/>
                <w:sz w:val="20"/>
                <w:szCs w:val="20"/>
              </w:rPr>
              <w:t xml:space="preserve">ai </w:t>
            </w:r>
            <w:r w:rsidRPr="007C14B3">
              <w:rPr>
                <w:rFonts w:ascii="Exo 2.0" w:hAnsi="Exo 2.0"/>
                <w:sz w:val="20"/>
                <w:szCs w:val="20"/>
              </w:rPr>
              <w:t>partner</w:t>
            </w:r>
            <w:r w:rsidR="002D3140">
              <w:rPr>
                <w:rFonts w:ascii="Exo 2.0" w:hAnsi="Exo 2.0"/>
                <w:sz w:val="20"/>
                <w:szCs w:val="20"/>
              </w:rPr>
              <w:t xml:space="preserve"> </w:t>
            </w:r>
            <w:r w:rsidR="002D3140"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1" w:type="dxa"/>
            <w:vAlign w:val="center"/>
          </w:tcPr>
          <w:p w14:paraId="6A38EF91" w14:textId="77777777" w:rsidR="007910F6" w:rsidRPr="007C14B3" w:rsidRDefault="007910F6" w:rsidP="00A51A41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7910F6" w:rsidRPr="007C14B3" w14:paraId="0D30CF2B" w14:textId="77777777" w:rsidTr="00E70732"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620B32E7" w14:textId="77777777" w:rsidR="007910F6" w:rsidRPr="007C14B3" w:rsidRDefault="007910F6" w:rsidP="00C8431B">
            <w:pPr>
              <w:rPr>
                <w:rFonts w:ascii="Exo 2.0" w:hAnsi="Exo 2.0"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 xml:space="preserve">Comunicazione 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44A9B34" w14:textId="4D17933A" w:rsidR="007910F6" w:rsidRPr="007C14B3" w:rsidRDefault="0002135D" w:rsidP="00C8431B">
            <w:pPr>
              <w:jc w:val="center"/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totale</w:t>
            </w:r>
          </w:p>
        </w:tc>
      </w:tr>
      <w:tr w:rsidR="007910F6" w:rsidRPr="007C14B3" w14:paraId="51A0FB4C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24885DB8" w14:textId="5455F2E5" w:rsidR="007910F6" w:rsidRPr="007C14B3" w:rsidRDefault="00E70732" w:rsidP="00D15F85">
            <w:pPr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701" w:type="dxa"/>
            <w:vAlign w:val="center"/>
          </w:tcPr>
          <w:p w14:paraId="3434334E" w14:textId="77777777" w:rsidR="007910F6" w:rsidRPr="007C14B3" w:rsidRDefault="007910F6" w:rsidP="00C8431B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7910F6" w:rsidRPr="007C14B3" w14:paraId="2910408B" w14:textId="77777777" w:rsidTr="00E70732">
        <w:trPr>
          <w:trHeight w:val="283"/>
        </w:trPr>
        <w:tc>
          <w:tcPr>
            <w:tcW w:w="7371" w:type="dxa"/>
            <w:vAlign w:val="center"/>
          </w:tcPr>
          <w:p w14:paraId="3D0796FC" w14:textId="64E77B1A" w:rsidR="002D3140" w:rsidRPr="007C14B3" w:rsidRDefault="002D3140" w:rsidP="00D15F85">
            <w:pPr>
              <w:rPr>
                <w:rFonts w:ascii="Exo 2.0" w:hAnsi="Exo 2.0"/>
                <w:sz w:val="20"/>
                <w:szCs w:val="20"/>
              </w:rPr>
            </w:pPr>
            <w:r w:rsidRPr="00AC7892">
              <w:rPr>
                <w:rFonts w:ascii="Exo 2.0" w:hAnsi="Exo 2.0"/>
                <w:sz w:val="20"/>
                <w:szCs w:val="20"/>
              </w:rPr>
              <w:t xml:space="preserve">Documentazione per </w:t>
            </w:r>
            <w:r w:rsidRPr="00AC7892">
              <w:rPr>
                <w:rFonts w:ascii="Exo 2.0" w:eastAsia="Calibri" w:hAnsi="Exo 2.0"/>
                <w:sz w:val="20"/>
                <w:szCs w:val="20"/>
                <w:lang w:eastAsia="en-US"/>
              </w:rPr>
              <w:t>trasferire il progetto in favore di altre classi e/o ad altre realtà formative</w:t>
            </w:r>
          </w:p>
        </w:tc>
        <w:tc>
          <w:tcPr>
            <w:tcW w:w="1701" w:type="dxa"/>
            <w:vAlign w:val="center"/>
          </w:tcPr>
          <w:p w14:paraId="6E17FB4A" w14:textId="77777777" w:rsidR="007910F6" w:rsidRPr="007C14B3" w:rsidRDefault="007910F6" w:rsidP="00C8431B">
            <w:pPr>
              <w:rPr>
                <w:rFonts w:ascii="Exo 2.0" w:hAnsi="Exo 2.0"/>
                <w:sz w:val="20"/>
                <w:szCs w:val="20"/>
              </w:rPr>
            </w:pPr>
          </w:p>
        </w:tc>
      </w:tr>
      <w:tr w:rsidR="0002135D" w:rsidRPr="007C14B3" w14:paraId="4AE57F83" w14:textId="77777777" w:rsidTr="00E70732">
        <w:trPr>
          <w:trHeight w:val="283"/>
        </w:trPr>
        <w:tc>
          <w:tcPr>
            <w:tcW w:w="7371" w:type="dxa"/>
            <w:shd w:val="clear" w:color="auto" w:fill="538135" w:themeFill="accent6" w:themeFillShade="BF"/>
            <w:vAlign w:val="center"/>
          </w:tcPr>
          <w:p w14:paraId="26ED5F89" w14:textId="2649E303" w:rsidR="007910F6" w:rsidRPr="007C14B3" w:rsidRDefault="0002135D" w:rsidP="007643E5">
            <w:pPr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1ABFCB43" w14:textId="49953561" w:rsidR="007910F6" w:rsidRPr="007C14B3" w:rsidRDefault="0002135D" w:rsidP="00C8431B">
            <w:pPr>
              <w:jc w:val="center"/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640153E5" w14:textId="77777777" w:rsidR="00456055" w:rsidRPr="007C14B3" w:rsidRDefault="00456055" w:rsidP="00A51A41">
      <w:pPr>
        <w:pStyle w:val="Corpodeltesto3"/>
        <w:jc w:val="both"/>
        <w:rPr>
          <w:rFonts w:ascii="Exo 2.0" w:hAnsi="Exo 2.0"/>
          <w:i w:val="0"/>
        </w:rPr>
      </w:pPr>
    </w:p>
    <w:tbl>
      <w:tblPr>
        <w:tblW w:w="9072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28" w:type="dxa"/>
          <w:left w:w="71" w:type="dxa"/>
          <w:bottom w:w="28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7910F6" w:rsidRPr="007C14B3" w14:paraId="50E96720" w14:textId="77777777" w:rsidTr="00096C6F">
        <w:trPr>
          <w:trHeight w:val="340"/>
        </w:trPr>
        <w:tc>
          <w:tcPr>
            <w:tcW w:w="7371" w:type="dxa"/>
            <w:shd w:val="clear" w:color="auto" w:fill="538135" w:themeFill="accent6" w:themeFillShade="BF"/>
            <w:vAlign w:val="center"/>
          </w:tcPr>
          <w:p w14:paraId="47FFBE09" w14:textId="2422A780" w:rsidR="007910F6" w:rsidRPr="007C14B3" w:rsidRDefault="0002135D" w:rsidP="00C8431B">
            <w:pPr>
              <w:pStyle w:val="Titolo2"/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color w:val="FFFFFF"/>
                <w:sz w:val="20"/>
                <w:szCs w:val="20"/>
              </w:rPr>
              <w:t>SCHEDA DELLE ENTRATE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2425959D" w14:textId="77777777" w:rsidR="007910F6" w:rsidRPr="007C14B3" w:rsidRDefault="007910F6" w:rsidP="00C8431B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823AC8" w:rsidRPr="007C14B3" w14:paraId="0FEC1FD8" w14:textId="77777777" w:rsidTr="00096C6F"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25260E38" w14:textId="365486F4" w:rsidR="007910F6" w:rsidRPr="007C14B3" w:rsidRDefault="007910F6" w:rsidP="0002135D">
            <w:pPr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 xml:space="preserve">Risorse della </w:t>
            </w:r>
            <w:r w:rsidR="0002135D"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realtà capofila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A67EC96" w14:textId="5B94625E" w:rsidR="007910F6" w:rsidRPr="007C14B3" w:rsidRDefault="007910F6" w:rsidP="007910F6">
            <w:pPr>
              <w:jc w:val="center"/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</w:p>
        </w:tc>
      </w:tr>
      <w:tr w:rsidR="0002135D" w:rsidRPr="007C14B3" w14:paraId="3F2BF981" w14:textId="77777777" w:rsidTr="00096C6F"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635E1EF5" w14:textId="1591D059" w:rsidR="0002135D" w:rsidRPr="007C14B3" w:rsidRDefault="0002135D" w:rsidP="0002135D">
            <w:pPr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Risorse messe a disposizione dai partner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CD69557" w14:textId="39ED3198" w:rsidR="0002135D" w:rsidRPr="007C14B3" w:rsidRDefault="0002135D" w:rsidP="007910F6">
            <w:pPr>
              <w:jc w:val="center"/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totale</w:t>
            </w:r>
          </w:p>
        </w:tc>
      </w:tr>
      <w:tr w:rsidR="0002135D" w:rsidRPr="007C14B3" w14:paraId="1CC92A14" w14:textId="77777777" w:rsidTr="00096C6F"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5EE17E4F" w14:textId="1892F9E6" w:rsidR="0002135D" w:rsidRPr="007C14B3" w:rsidRDefault="0002135D" w:rsidP="0002135D">
            <w:pPr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Co-finanziamenti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BB79483" w14:textId="545090B2" w:rsidR="0002135D" w:rsidRPr="007C14B3" w:rsidRDefault="0002135D" w:rsidP="007910F6">
            <w:pPr>
              <w:jc w:val="center"/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totale</w:t>
            </w:r>
          </w:p>
        </w:tc>
      </w:tr>
      <w:tr w:rsidR="007910F6" w:rsidRPr="007C14B3" w14:paraId="2EA89B02" w14:textId="77777777" w:rsidTr="00096C6F">
        <w:trPr>
          <w:trHeight w:val="283"/>
        </w:trPr>
        <w:tc>
          <w:tcPr>
            <w:tcW w:w="7371" w:type="dxa"/>
            <w:vAlign w:val="center"/>
          </w:tcPr>
          <w:p w14:paraId="6617638E" w14:textId="668E9B4B" w:rsidR="007910F6" w:rsidRPr="007C14B3" w:rsidRDefault="007910F6" w:rsidP="00500F45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Contributi finanziari di enti pubblici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 xml:space="preserve"> (specificare </w:t>
            </w:r>
            <w:r w:rsidR="0002135D" w:rsidRPr="007C14B3">
              <w:rPr>
                <w:rFonts w:ascii="Exo 2.0" w:hAnsi="Exo 2.0"/>
                <w:i/>
                <w:sz w:val="20"/>
                <w:szCs w:val="20"/>
              </w:rPr>
              <w:t xml:space="preserve">i contributi 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>per ciascun ente)</w:t>
            </w:r>
          </w:p>
        </w:tc>
        <w:tc>
          <w:tcPr>
            <w:tcW w:w="1701" w:type="dxa"/>
            <w:vAlign w:val="center"/>
          </w:tcPr>
          <w:p w14:paraId="518677A3" w14:textId="77777777" w:rsidR="007910F6" w:rsidRPr="007C14B3" w:rsidRDefault="007910F6" w:rsidP="00C8431B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7910F6" w:rsidRPr="007C14B3" w14:paraId="202DBDEC" w14:textId="77777777" w:rsidTr="00096C6F">
        <w:trPr>
          <w:trHeight w:val="283"/>
        </w:trPr>
        <w:tc>
          <w:tcPr>
            <w:tcW w:w="7371" w:type="dxa"/>
            <w:vAlign w:val="center"/>
          </w:tcPr>
          <w:p w14:paraId="16491A1A" w14:textId="07E882B6" w:rsidR="007910F6" w:rsidRPr="007C14B3" w:rsidRDefault="007910F6" w:rsidP="00500F45">
            <w:pPr>
              <w:spacing w:after="40"/>
              <w:rPr>
                <w:rFonts w:ascii="Exo 2.0" w:hAnsi="Exo 2.0"/>
                <w:sz w:val="20"/>
                <w:szCs w:val="20"/>
              </w:rPr>
            </w:pPr>
            <w:r w:rsidRPr="007C14B3">
              <w:rPr>
                <w:rFonts w:ascii="Exo 2.0" w:hAnsi="Exo 2.0"/>
                <w:sz w:val="20"/>
                <w:szCs w:val="20"/>
              </w:rPr>
              <w:t>Contributi finanziari di enti privati (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 xml:space="preserve">specificare </w:t>
            </w:r>
            <w:r w:rsidR="0002135D" w:rsidRPr="007C14B3">
              <w:rPr>
                <w:rFonts w:ascii="Exo 2.0" w:hAnsi="Exo 2.0"/>
                <w:i/>
                <w:sz w:val="20"/>
                <w:szCs w:val="20"/>
              </w:rPr>
              <w:t xml:space="preserve">i contributi 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>per ciascun ente)</w:t>
            </w:r>
          </w:p>
        </w:tc>
        <w:tc>
          <w:tcPr>
            <w:tcW w:w="1701" w:type="dxa"/>
            <w:vAlign w:val="center"/>
          </w:tcPr>
          <w:p w14:paraId="4430D37A" w14:textId="77777777" w:rsidR="007910F6" w:rsidRPr="007C14B3" w:rsidRDefault="007910F6" w:rsidP="00C8431B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BB0BC5" w:rsidRPr="007C14B3" w14:paraId="6D6E5044" w14:textId="77777777" w:rsidTr="00096C6F">
        <w:tblPrEx>
          <w:shd w:val="clear" w:color="auto" w:fill="FFF2CC" w:themeFill="accent4" w:themeFillTint="33"/>
        </w:tblPrEx>
        <w:trPr>
          <w:trHeight w:val="283"/>
        </w:trPr>
        <w:tc>
          <w:tcPr>
            <w:tcW w:w="7371" w:type="dxa"/>
            <w:shd w:val="clear" w:color="auto" w:fill="E2EFD9" w:themeFill="accent6" w:themeFillTint="33"/>
            <w:vAlign w:val="center"/>
          </w:tcPr>
          <w:p w14:paraId="61D77649" w14:textId="78CA4489" w:rsidR="00BB0BC5" w:rsidRPr="007C14B3" w:rsidRDefault="00BB0BC5" w:rsidP="00284446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>Contributo richiesto alla Fondazione</w:t>
            </w:r>
            <w:r w:rsidR="003966AC" w:rsidRPr="007C14B3">
              <w:rPr>
                <w:rFonts w:ascii="Exo 2.0" w:hAnsi="Exo 2.0"/>
                <w:b/>
                <w:color w:val="538135" w:themeColor="accent6" w:themeShade="BF"/>
                <w:sz w:val="20"/>
                <w:szCs w:val="20"/>
              </w:rPr>
              <w:t xml:space="preserve"> </w:t>
            </w:r>
            <w:r w:rsidR="00F36CB1" w:rsidRPr="007C14B3">
              <w:rPr>
                <w:rFonts w:ascii="Exo 2.0" w:hAnsi="Exo 2.0"/>
                <w:i/>
                <w:sz w:val="20"/>
                <w:szCs w:val="20"/>
              </w:rPr>
              <w:t>(entro il limite dell’</w:t>
            </w:r>
            <w:r w:rsidR="00197728" w:rsidRPr="007C14B3">
              <w:rPr>
                <w:rFonts w:ascii="Exo 2.0" w:hAnsi="Exo 2.0"/>
                <w:i/>
                <w:sz w:val="20"/>
                <w:szCs w:val="20"/>
              </w:rPr>
              <w:t>8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 xml:space="preserve">0% </w:t>
            </w:r>
            <w:r w:rsidR="00284446" w:rsidRPr="007C14B3">
              <w:rPr>
                <w:rFonts w:ascii="Exo 2.0" w:hAnsi="Exo 2.0"/>
                <w:i/>
                <w:sz w:val="20"/>
                <w:szCs w:val="20"/>
              </w:rPr>
              <w:t>su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>l costo complessivo del progetto e</w:t>
            </w:r>
            <w:r w:rsidR="00197728" w:rsidRPr="007C14B3">
              <w:rPr>
                <w:rFonts w:ascii="Exo 2.0" w:hAnsi="Exo 2.0"/>
                <w:i/>
                <w:sz w:val="20"/>
                <w:szCs w:val="20"/>
              </w:rPr>
              <w:t xml:space="preserve"> per non più di </w:t>
            </w:r>
            <w:r w:rsidR="002D3140" w:rsidRPr="00AC7892">
              <w:rPr>
                <w:rFonts w:ascii="Exo 2.0" w:hAnsi="Exo 2.0"/>
                <w:i/>
                <w:sz w:val="20"/>
                <w:szCs w:val="20"/>
              </w:rPr>
              <w:t>25</w:t>
            </w:r>
            <w:r w:rsidR="00197728" w:rsidRPr="00AC7892">
              <w:rPr>
                <w:rFonts w:ascii="Exo 2.0" w:hAnsi="Exo 2.0"/>
                <w:i/>
                <w:sz w:val="20"/>
                <w:szCs w:val="20"/>
              </w:rPr>
              <w:t>.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>000</w:t>
            </w:r>
            <w:r w:rsidRPr="002D3140">
              <w:rPr>
                <w:rFonts w:ascii="Exo 2.0" w:hAnsi="Exo 2.0"/>
                <w:i/>
                <w:sz w:val="20"/>
                <w:szCs w:val="20"/>
              </w:rPr>
              <w:t xml:space="preserve"> </w:t>
            </w:r>
            <w:r w:rsidRPr="007C14B3">
              <w:rPr>
                <w:rFonts w:ascii="Exo 2.0" w:hAnsi="Exo 2.0"/>
                <w:i/>
                <w:sz w:val="20"/>
                <w:szCs w:val="20"/>
              </w:rPr>
              <w:t>euro)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1E1C5CF" w14:textId="7DEB3A42" w:rsidR="00BB0BC5" w:rsidRPr="007C14B3" w:rsidRDefault="00BB0BC5" w:rsidP="00A7693B">
            <w:pPr>
              <w:spacing w:after="40"/>
              <w:jc w:val="center"/>
              <w:rPr>
                <w:rFonts w:ascii="Exo 2.0" w:hAnsi="Exo 2.0"/>
                <w:b/>
                <w:color w:val="BF8F00" w:themeColor="accent4" w:themeShade="BF"/>
                <w:sz w:val="20"/>
                <w:szCs w:val="20"/>
              </w:rPr>
            </w:pPr>
          </w:p>
        </w:tc>
      </w:tr>
      <w:tr w:rsidR="0002135D" w:rsidRPr="007C14B3" w14:paraId="452B9048" w14:textId="77777777" w:rsidTr="00096C6F">
        <w:trPr>
          <w:trHeight w:val="283"/>
        </w:trPr>
        <w:tc>
          <w:tcPr>
            <w:tcW w:w="7371" w:type="dxa"/>
            <w:shd w:val="clear" w:color="auto" w:fill="538135" w:themeFill="accent6" w:themeFillShade="BF"/>
            <w:vAlign w:val="center"/>
          </w:tcPr>
          <w:p w14:paraId="580D016D" w14:textId="1D8B907B" w:rsidR="0002135D" w:rsidRPr="007C14B3" w:rsidRDefault="0002135D" w:rsidP="0002135D">
            <w:pPr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701" w:type="dxa"/>
            <w:shd w:val="clear" w:color="auto" w:fill="538135" w:themeFill="accent6" w:themeFillShade="BF"/>
            <w:vAlign w:val="center"/>
          </w:tcPr>
          <w:p w14:paraId="05FC8FF6" w14:textId="77777777" w:rsidR="0002135D" w:rsidRPr="007C14B3" w:rsidRDefault="0002135D" w:rsidP="00907B5E">
            <w:pPr>
              <w:jc w:val="center"/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</w:pPr>
            <w:r w:rsidRPr="007C14B3">
              <w:rPr>
                <w:rFonts w:ascii="Exo 2.0" w:hAnsi="Exo 2.0"/>
                <w:b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2D520B90" w14:textId="77777777" w:rsidR="00096C6F" w:rsidRPr="007C14B3" w:rsidRDefault="00096C6F" w:rsidP="0002135D">
      <w:pPr>
        <w:spacing w:before="120" w:after="60"/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</w:p>
    <w:p w14:paraId="43DA08A1" w14:textId="77777777" w:rsidR="0002135D" w:rsidRPr="007C14B3" w:rsidRDefault="0002135D" w:rsidP="0002135D">
      <w:pPr>
        <w:spacing w:before="120" w:after="60"/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</w:pPr>
      <w:r w:rsidRPr="007C14B3">
        <w:rPr>
          <w:rFonts w:ascii="Exo 2.0" w:eastAsia="Calibri" w:hAnsi="Exo 2.0"/>
          <w:b/>
          <w:bCs/>
          <w:smallCaps/>
          <w:color w:val="538135" w:themeColor="accent6" w:themeShade="BF"/>
          <w:spacing w:val="5"/>
          <w:sz w:val="20"/>
          <w:szCs w:val="20"/>
          <w:lang w:eastAsia="en-US"/>
        </w:rPr>
        <w:t>DOCUMENTI DA ALLEGARE</w:t>
      </w: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E2EFD9" w:themeFill="accent6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F75791" w:rsidRPr="007C14B3" w14:paraId="4407284C" w14:textId="77777777" w:rsidTr="00257730">
        <w:trPr>
          <w:trHeight w:val="283"/>
        </w:trPr>
        <w:tc>
          <w:tcPr>
            <w:tcW w:w="9072" w:type="dxa"/>
            <w:shd w:val="clear" w:color="auto" w:fill="E2EFD9" w:themeFill="accent6" w:themeFillTint="33"/>
          </w:tcPr>
          <w:p w14:paraId="2B3C5149" w14:textId="7BA731B3" w:rsidR="00D01120" w:rsidRPr="00AC7892" w:rsidRDefault="00D01120" w:rsidP="00907B5E">
            <w:pP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AC7892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 xml:space="preserve">PROGRAMMA DELLE ATTIVITÀ </w:t>
            </w:r>
            <w:r w:rsidR="002D3140" w:rsidRPr="00AC7892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 xml:space="preserve">DELLA </w:t>
            </w:r>
            <w:r w:rsidR="002D3140" w:rsidRPr="00AC7892">
              <w:rPr>
                <w:rFonts w:ascii="Exo 2.0" w:eastAsia="Calibri" w:hAnsi="Exo 2.0"/>
                <w:b/>
                <w:i/>
                <w:iCs/>
                <w:spacing w:val="5"/>
                <w:sz w:val="20"/>
                <w:szCs w:val="20"/>
                <w:lang w:eastAsia="en-US"/>
              </w:rPr>
              <w:t xml:space="preserve">PRIMA FASE DI IDEAZIONE E PROGETTAZIONE </w:t>
            </w:r>
            <w:r w:rsidRPr="00AC7892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>-</w:t>
            </w:r>
            <w:r w:rsidRPr="00AC7892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Elenco per punti delle attività previste suddivise per precise fasi di sviluppo, specificando per ciascuna destinatari, contenuti, date, luoghi, numero e profilo </w:t>
            </w:r>
            <w:r w:rsidR="002D3140" w:rsidRPr="00AC7892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sociale o </w:t>
            </w:r>
            <w:r w:rsidRPr="00AC7892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professionale delle persone coinvolte</w:t>
            </w:r>
          </w:p>
        </w:tc>
      </w:tr>
      <w:tr w:rsidR="002D3140" w:rsidRPr="007C14B3" w14:paraId="3C823AA6" w14:textId="77777777" w:rsidTr="00257730">
        <w:trPr>
          <w:trHeight w:val="283"/>
        </w:trPr>
        <w:tc>
          <w:tcPr>
            <w:tcW w:w="9072" w:type="dxa"/>
            <w:shd w:val="clear" w:color="auto" w:fill="E2EFD9" w:themeFill="accent6" w:themeFillTint="33"/>
          </w:tcPr>
          <w:p w14:paraId="4243C24F" w14:textId="582A907E" w:rsidR="002D3140" w:rsidRPr="00AC7892" w:rsidRDefault="002D3140" w:rsidP="00907B5E">
            <w:pPr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</w:pPr>
            <w:r w:rsidRPr="00AC7892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 xml:space="preserve">PROGRAMMA DELLE ATTIVITÀ DELLA </w:t>
            </w:r>
            <w:r w:rsidRPr="00AC7892">
              <w:rPr>
                <w:rFonts w:ascii="Exo 2.0" w:eastAsia="Calibri" w:hAnsi="Exo 2.0"/>
                <w:b/>
                <w:i/>
                <w:iCs/>
                <w:spacing w:val="5"/>
                <w:sz w:val="20"/>
                <w:szCs w:val="20"/>
                <w:lang w:eastAsia="en-US"/>
              </w:rPr>
              <w:t xml:space="preserve">SECONDA FASE DI REALIZZAZIONE DELLE ATTIVITA’ </w:t>
            </w:r>
            <w:r w:rsidRPr="00AC7892"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>-</w:t>
            </w:r>
            <w:r w:rsidRPr="00AC7892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Elenco per punti delle attività previste suddivise per precise fasi di sviluppo, specificando per ciascuna destinatari, contenuti, date, luoghi, numero e profilo sociale o professionale delle persone coinvolte</w:t>
            </w:r>
          </w:p>
        </w:tc>
      </w:tr>
    </w:tbl>
    <w:p w14:paraId="2FB01A93" w14:textId="77777777" w:rsidR="0002135D" w:rsidRPr="007C14B3" w:rsidRDefault="0002135D" w:rsidP="0002135D">
      <w:pPr>
        <w:pStyle w:val="Rientrocorpodeltesto"/>
        <w:widowControl w:val="0"/>
        <w:ind w:right="-108"/>
        <w:rPr>
          <w:rFonts w:ascii="Exo 2.0" w:hAnsi="Exo 2.0"/>
          <w:spacing w:val="5"/>
          <w:sz w:val="20"/>
          <w:szCs w:val="20"/>
        </w:rPr>
      </w:pPr>
    </w:p>
    <w:p w14:paraId="42CCBF77" w14:textId="77777777" w:rsidR="0002135D" w:rsidRPr="00456055" w:rsidRDefault="0002135D" w:rsidP="00BB0BC5">
      <w:pPr>
        <w:shd w:val="clear" w:color="auto" w:fill="FFFFFF" w:themeFill="background1"/>
        <w:rPr>
          <w:rFonts w:ascii="Exo 2.0" w:hAnsi="Exo 2.0"/>
          <w:sz w:val="8"/>
        </w:rPr>
      </w:pPr>
    </w:p>
    <w:sectPr w:rsidR="0002135D" w:rsidRPr="00456055" w:rsidSect="00FE757D">
      <w:footerReference w:type="even" r:id="rId8"/>
      <w:footerReference w:type="default" r:id="rId9"/>
      <w:pgSz w:w="11906" w:h="16838" w:code="9"/>
      <w:pgMar w:top="851" w:right="1418" w:bottom="567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3F091" w14:textId="77777777" w:rsidR="00D36D0A" w:rsidRDefault="00D36D0A">
      <w:r>
        <w:separator/>
      </w:r>
    </w:p>
  </w:endnote>
  <w:endnote w:type="continuationSeparator" w:id="0">
    <w:p w14:paraId="595E9EF4" w14:textId="77777777" w:rsidR="00D36D0A" w:rsidRDefault="00D3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 New Roman Bold">
    <w:charset w:val="00"/>
    <w:family w:val="roman"/>
    <w:pitch w:val="default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77D6" w14:textId="77777777" w:rsidR="00D36D0A" w:rsidRDefault="00D36D0A" w:rsidP="00A115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DA2BC1" w14:textId="77777777" w:rsidR="00D36D0A" w:rsidRDefault="00D36D0A" w:rsidP="00A115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6351" w14:textId="510B3DC3" w:rsidR="00D36D0A" w:rsidRPr="00E810EA" w:rsidRDefault="00D36D0A" w:rsidP="009164DB">
    <w:pPr>
      <w:pStyle w:val="Pidipagina"/>
      <w:framePr w:wrap="around" w:vAnchor="text" w:hAnchor="page" w:x="10500" w:y="125"/>
      <w:rPr>
        <w:rStyle w:val="Numeropagina"/>
        <w:rFonts w:ascii="Exo 2.0" w:hAnsi="Exo 2.0"/>
        <w:sz w:val="18"/>
        <w:szCs w:val="18"/>
      </w:rPr>
    </w:pPr>
    <w:r w:rsidRPr="00E810EA">
      <w:rPr>
        <w:rStyle w:val="Numeropagina"/>
        <w:rFonts w:ascii="Exo 2.0" w:hAnsi="Exo 2.0"/>
        <w:sz w:val="18"/>
        <w:szCs w:val="18"/>
      </w:rPr>
      <w:fldChar w:fldCharType="begin"/>
    </w:r>
    <w:r w:rsidRPr="00E810EA">
      <w:rPr>
        <w:rStyle w:val="Numeropagina"/>
        <w:rFonts w:ascii="Exo 2.0" w:hAnsi="Exo 2.0"/>
        <w:sz w:val="18"/>
        <w:szCs w:val="18"/>
      </w:rPr>
      <w:instrText xml:space="preserve">PAGE  </w:instrText>
    </w:r>
    <w:r w:rsidRPr="00E810EA">
      <w:rPr>
        <w:rStyle w:val="Numeropagina"/>
        <w:rFonts w:ascii="Exo 2.0" w:hAnsi="Exo 2.0"/>
        <w:sz w:val="18"/>
        <w:szCs w:val="18"/>
      </w:rPr>
      <w:fldChar w:fldCharType="separate"/>
    </w:r>
    <w:r w:rsidR="007F665D">
      <w:rPr>
        <w:rStyle w:val="Numeropagina"/>
        <w:rFonts w:ascii="Exo 2.0" w:hAnsi="Exo 2.0"/>
        <w:noProof/>
        <w:sz w:val="18"/>
        <w:szCs w:val="18"/>
      </w:rPr>
      <w:t>8</w:t>
    </w:r>
    <w:r w:rsidRPr="00E810EA">
      <w:rPr>
        <w:rStyle w:val="Numeropagina"/>
        <w:rFonts w:ascii="Exo 2.0" w:hAnsi="Exo 2.0"/>
        <w:sz w:val="18"/>
        <w:szCs w:val="18"/>
      </w:rPr>
      <w:fldChar w:fldCharType="end"/>
    </w:r>
  </w:p>
  <w:p w14:paraId="53F50280" w14:textId="77777777" w:rsidR="00D36D0A" w:rsidRPr="00F649C7" w:rsidRDefault="00D36D0A" w:rsidP="00C52602">
    <w:pPr>
      <w:pStyle w:val="Pidipagina"/>
      <w:ind w:right="360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5809E" w14:textId="77777777" w:rsidR="00D36D0A" w:rsidRDefault="00D36D0A">
      <w:r>
        <w:separator/>
      </w:r>
    </w:p>
  </w:footnote>
  <w:footnote w:type="continuationSeparator" w:id="0">
    <w:p w14:paraId="5B61E55B" w14:textId="77777777" w:rsidR="00D36D0A" w:rsidRDefault="00D3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1AAC"/>
    <w:multiLevelType w:val="multilevel"/>
    <w:tmpl w:val="F7F6452A"/>
    <w:styleLink w:val="List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tabs>
          <w:tab w:val="num" w:pos="2291"/>
        </w:tabs>
        <w:ind w:left="229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5">
      <w:start w:val="1"/>
      <w:numFmt w:val="lowerRoman"/>
      <w:lvlText w:val="%6."/>
      <w:lvlJc w:val="left"/>
      <w:pPr>
        <w:tabs>
          <w:tab w:val="num" w:pos="4451"/>
        </w:tabs>
        <w:ind w:left="445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  <w:lvl w:ilvl="8">
      <w:start w:val="1"/>
      <w:numFmt w:val="lowerRoman"/>
      <w:lvlText w:val="%9."/>
      <w:lvlJc w:val="left"/>
      <w:pPr>
        <w:tabs>
          <w:tab w:val="num" w:pos="6611"/>
        </w:tabs>
        <w:ind w:left="661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</w:rPr>
    </w:lvl>
  </w:abstractNum>
  <w:abstractNum w:abstractNumId="1" w15:restartNumberingAfterBreak="0">
    <w:nsid w:val="05C32A6E"/>
    <w:multiLevelType w:val="hybridMultilevel"/>
    <w:tmpl w:val="D188C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60E0"/>
    <w:multiLevelType w:val="multilevel"/>
    <w:tmpl w:val="902A44F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864CD5"/>
    <w:multiLevelType w:val="hybridMultilevel"/>
    <w:tmpl w:val="2F926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F1DB7"/>
    <w:multiLevelType w:val="multilevel"/>
    <w:tmpl w:val="71C6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32F93D99"/>
    <w:multiLevelType w:val="hybridMultilevel"/>
    <w:tmpl w:val="B7D61E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E80112"/>
    <w:multiLevelType w:val="hybridMultilevel"/>
    <w:tmpl w:val="A70C2748"/>
    <w:lvl w:ilvl="0" w:tplc="4AA2A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3F88"/>
    <w:multiLevelType w:val="hybridMultilevel"/>
    <w:tmpl w:val="01348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4F65"/>
    <w:multiLevelType w:val="hybridMultilevel"/>
    <w:tmpl w:val="5220058E"/>
    <w:lvl w:ilvl="0" w:tplc="8CF4D434">
      <w:start w:val="1"/>
      <w:numFmt w:val="decimal"/>
      <w:lvlText w:val="%1)"/>
      <w:lvlJc w:val="left"/>
      <w:pPr>
        <w:ind w:left="720" w:hanging="360"/>
      </w:pPr>
      <w:rPr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6843"/>
    <w:multiLevelType w:val="hybridMultilevel"/>
    <w:tmpl w:val="5100B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9065E"/>
    <w:multiLevelType w:val="hybridMultilevel"/>
    <w:tmpl w:val="ECD8C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pStyle w:val="Titolo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C7566"/>
    <w:multiLevelType w:val="hybridMultilevel"/>
    <w:tmpl w:val="2FA8C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90588">
    <w:abstractNumId w:val="3"/>
  </w:num>
  <w:num w:numId="2" w16cid:durableId="1031608346">
    <w:abstractNumId w:val="10"/>
  </w:num>
  <w:num w:numId="3" w16cid:durableId="1912689127">
    <w:abstractNumId w:val="0"/>
  </w:num>
  <w:num w:numId="4" w16cid:durableId="1121151354">
    <w:abstractNumId w:val="8"/>
  </w:num>
  <w:num w:numId="5" w16cid:durableId="547037742">
    <w:abstractNumId w:val="9"/>
  </w:num>
  <w:num w:numId="6" w16cid:durableId="93941514">
    <w:abstractNumId w:val="6"/>
  </w:num>
  <w:num w:numId="7" w16cid:durableId="838692625">
    <w:abstractNumId w:val="7"/>
  </w:num>
  <w:num w:numId="8" w16cid:durableId="19205249">
    <w:abstractNumId w:val="2"/>
  </w:num>
  <w:num w:numId="9" w16cid:durableId="1682270474">
    <w:abstractNumId w:val="11"/>
  </w:num>
  <w:num w:numId="10" w16cid:durableId="321667844">
    <w:abstractNumId w:val="5"/>
  </w:num>
  <w:num w:numId="11" w16cid:durableId="699864828">
    <w:abstractNumId w:val="4"/>
  </w:num>
  <w:num w:numId="12" w16cid:durableId="107774586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07"/>
    <w:rsid w:val="00001395"/>
    <w:rsid w:val="00001EA3"/>
    <w:rsid w:val="000032AD"/>
    <w:rsid w:val="00003E77"/>
    <w:rsid w:val="00010596"/>
    <w:rsid w:val="0002135D"/>
    <w:rsid w:val="000229DF"/>
    <w:rsid w:val="00024507"/>
    <w:rsid w:val="00025789"/>
    <w:rsid w:val="00025BBD"/>
    <w:rsid w:val="000279BE"/>
    <w:rsid w:val="000311F6"/>
    <w:rsid w:val="00031BA6"/>
    <w:rsid w:val="000328C7"/>
    <w:rsid w:val="00033057"/>
    <w:rsid w:val="0003342C"/>
    <w:rsid w:val="00035BC5"/>
    <w:rsid w:val="000416C1"/>
    <w:rsid w:val="00042425"/>
    <w:rsid w:val="000452B4"/>
    <w:rsid w:val="000472A7"/>
    <w:rsid w:val="0005183A"/>
    <w:rsid w:val="0005287C"/>
    <w:rsid w:val="00052ECB"/>
    <w:rsid w:val="0005404E"/>
    <w:rsid w:val="00056EF5"/>
    <w:rsid w:val="00057D14"/>
    <w:rsid w:val="00065666"/>
    <w:rsid w:val="00070C8E"/>
    <w:rsid w:val="0007133F"/>
    <w:rsid w:val="00071F63"/>
    <w:rsid w:val="00072EC8"/>
    <w:rsid w:val="00073F0D"/>
    <w:rsid w:val="00074AA3"/>
    <w:rsid w:val="00074AEE"/>
    <w:rsid w:val="0007643B"/>
    <w:rsid w:val="00082576"/>
    <w:rsid w:val="000842BE"/>
    <w:rsid w:val="000919FD"/>
    <w:rsid w:val="00092B86"/>
    <w:rsid w:val="00095263"/>
    <w:rsid w:val="00096C6F"/>
    <w:rsid w:val="00097B31"/>
    <w:rsid w:val="000A06B4"/>
    <w:rsid w:val="000A0ECA"/>
    <w:rsid w:val="000A4472"/>
    <w:rsid w:val="000A53BA"/>
    <w:rsid w:val="000A6238"/>
    <w:rsid w:val="000A711F"/>
    <w:rsid w:val="000B177E"/>
    <w:rsid w:val="000B1B0F"/>
    <w:rsid w:val="000B2154"/>
    <w:rsid w:val="000B600C"/>
    <w:rsid w:val="000B60F8"/>
    <w:rsid w:val="000B750A"/>
    <w:rsid w:val="000C2545"/>
    <w:rsid w:val="000C334A"/>
    <w:rsid w:val="000C339D"/>
    <w:rsid w:val="000C5A2B"/>
    <w:rsid w:val="000D01A4"/>
    <w:rsid w:val="000D0245"/>
    <w:rsid w:val="000D0960"/>
    <w:rsid w:val="000D2806"/>
    <w:rsid w:val="000D3B1B"/>
    <w:rsid w:val="000E0B80"/>
    <w:rsid w:val="000E0F58"/>
    <w:rsid w:val="000E6008"/>
    <w:rsid w:val="000F1BD5"/>
    <w:rsid w:val="000F1DDE"/>
    <w:rsid w:val="000F26A3"/>
    <w:rsid w:val="000F2E7F"/>
    <w:rsid w:val="000F5CFF"/>
    <w:rsid w:val="000F5E71"/>
    <w:rsid w:val="000F6D0E"/>
    <w:rsid w:val="000F7848"/>
    <w:rsid w:val="001006ED"/>
    <w:rsid w:val="0010185C"/>
    <w:rsid w:val="00101931"/>
    <w:rsid w:val="00102858"/>
    <w:rsid w:val="001037D4"/>
    <w:rsid w:val="00105254"/>
    <w:rsid w:val="00106F84"/>
    <w:rsid w:val="00107A83"/>
    <w:rsid w:val="001129D7"/>
    <w:rsid w:val="00113997"/>
    <w:rsid w:val="001143EA"/>
    <w:rsid w:val="00114D20"/>
    <w:rsid w:val="001157FF"/>
    <w:rsid w:val="001165EA"/>
    <w:rsid w:val="00120356"/>
    <w:rsid w:val="00121623"/>
    <w:rsid w:val="00121AE0"/>
    <w:rsid w:val="00125A56"/>
    <w:rsid w:val="00126BEB"/>
    <w:rsid w:val="001270F3"/>
    <w:rsid w:val="001302E7"/>
    <w:rsid w:val="00130B01"/>
    <w:rsid w:val="00132447"/>
    <w:rsid w:val="00133F32"/>
    <w:rsid w:val="0013459F"/>
    <w:rsid w:val="001364B7"/>
    <w:rsid w:val="0014062C"/>
    <w:rsid w:val="00142A18"/>
    <w:rsid w:val="0014573E"/>
    <w:rsid w:val="00151D29"/>
    <w:rsid w:val="00152071"/>
    <w:rsid w:val="001568B1"/>
    <w:rsid w:val="001568E2"/>
    <w:rsid w:val="00157AEC"/>
    <w:rsid w:val="00166863"/>
    <w:rsid w:val="00167311"/>
    <w:rsid w:val="00167AE2"/>
    <w:rsid w:val="00170D90"/>
    <w:rsid w:val="0017159D"/>
    <w:rsid w:val="00171990"/>
    <w:rsid w:val="0017260A"/>
    <w:rsid w:val="0017325B"/>
    <w:rsid w:val="001750E4"/>
    <w:rsid w:val="0017729F"/>
    <w:rsid w:val="00184243"/>
    <w:rsid w:val="00184688"/>
    <w:rsid w:val="001870CA"/>
    <w:rsid w:val="00187954"/>
    <w:rsid w:val="0019073A"/>
    <w:rsid w:val="0019096F"/>
    <w:rsid w:val="00191AA0"/>
    <w:rsid w:val="00191F3A"/>
    <w:rsid w:val="0019226B"/>
    <w:rsid w:val="00192D20"/>
    <w:rsid w:val="00192D6F"/>
    <w:rsid w:val="0019723F"/>
    <w:rsid w:val="00197728"/>
    <w:rsid w:val="001A0ACA"/>
    <w:rsid w:val="001A0E36"/>
    <w:rsid w:val="001A1FB1"/>
    <w:rsid w:val="001A336E"/>
    <w:rsid w:val="001A3DDE"/>
    <w:rsid w:val="001A3FF4"/>
    <w:rsid w:val="001B0ECE"/>
    <w:rsid w:val="001B20F0"/>
    <w:rsid w:val="001B22E2"/>
    <w:rsid w:val="001B43C2"/>
    <w:rsid w:val="001B513D"/>
    <w:rsid w:val="001B6397"/>
    <w:rsid w:val="001B6B2C"/>
    <w:rsid w:val="001C2D6D"/>
    <w:rsid w:val="001C37A9"/>
    <w:rsid w:val="001C52A0"/>
    <w:rsid w:val="001C6DF3"/>
    <w:rsid w:val="001D0724"/>
    <w:rsid w:val="001D0D00"/>
    <w:rsid w:val="001D1617"/>
    <w:rsid w:val="001D1702"/>
    <w:rsid w:val="001D225A"/>
    <w:rsid w:val="001D2ABB"/>
    <w:rsid w:val="001D3B08"/>
    <w:rsid w:val="001E29BF"/>
    <w:rsid w:val="001E3A49"/>
    <w:rsid w:val="001E42C9"/>
    <w:rsid w:val="001E5983"/>
    <w:rsid w:val="001E6089"/>
    <w:rsid w:val="001E6CE7"/>
    <w:rsid w:val="001E707B"/>
    <w:rsid w:val="001E7AAC"/>
    <w:rsid w:val="001F00FF"/>
    <w:rsid w:val="001F0E42"/>
    <w:rsid w:val="001F1609"/>
    <w:rsid w:val="001F2373"/>
    <w:rsid w:val="001F64B2"/>
    <w:rsid w:val="0020047A"/>
    <w:rsid w:val="002015CE"/>
    <w:rsid w:val="00201DDC"/>
    <w:rsid w:val="00202147"/>
    <w:rsid w:val="002028B5"/>
    <w:rsid w:val="0020321E"/>
    <w:rsid w:val="00205D05"/>
    <w:rsid w:val="00206DB7"/>
    <w:rsid w:val="002121FC"/>
    <w:rsid w:val="002164EC"/>
    <w:rsid w:val="002168BC"/>
    <w:rsid w:val="00217321"/>
    <w:rsid w:val="00220FD2"/>
    <w:rsid w:val="00221036"/>
    <w:rsid w:val="002215A1"/>
    <w:rsid w:val="0022191E"/>
    <w:rsid w:val="00221C3D"/>
    <w:rsid w:val="002244F6"/>
    <w:rsid w:val="00225290"/>
    <w:rsid w:val="0023568F"/>
    <w:rsid w:val="00236612"/>
    <w:rsid w:val="00237442"/>
    <w:rsid w:val="002409B7"/>
    <w:rsid w:val="00240C54"/>
    <w:rsid w:val="002442AF"/>
    <w:rsid w:val="002444D6"/>
    <w:rsid w:val="00246534"/>
    <w:rsid w:val="00251EF0"/>
    <w:rsid w:val="00252327"/>
    <w:rsid w:val="002546FE"/>
    <w:rsid w:val="002570D5"/>
    <w:rsid w:val="00257730"/>
    <w:rsid w:val="002632E2"/>
    <w:rsid w:val="0026575C"/>
    <w:rsid w:val="002702CC"/>
    <w:rsid w:val="00270BAB"/>
    <w:rsid w:val="00271C3E"/>
    <w:rsid w:val="00271FBF"/>
    <w:rsid w:val="00271FEE"/>
    <w:rsid w:val="00273394"/>
    <w:rsid w:val="002742A8"/>
    <w:rsid w:val="00281DA2"/>
    <w:rsid w:val="00284446"/>
    <w:rsid w:val="002921D5"/>
    <w:rsid w:val="00292D90"/>
    <w:rsid w:val="00293F32"/>
    <w:rsid w:val="002967B3"/>
    <w:rsid w:val="00296965"/>
    <w:rsid w:val="002971D9"/>
    <w:rsid w:val="002A0541"/>
    <w:rsid w:val="002A1298"/>
    <w:rsid w:val="002A1E3C"/>
    <w:rsid w:val="002A5B13"/>
    <w:rsid w:val="002A6E71"/>
    <w:rsid w:val="002B0870"/>
    <w:rsid w:val="002B4C52"/>
    <w:rsid w:val="002B5B39"/>
    <w:rsid w:val="002B6606"/>
    <w:rsid w:val="002B6D90"/>
    <w:rsid w:val="002B72D3"/>
    <w:rsid w:val="002C21BF"/>
    <w:rsid w:val="002C25EC"/>
    <w:rsid w:val="002C7E7C"/>
    <w:rsid w:val="002D2187"/>
    <w:rsid w:val="002D3140"/>
    <w:rsid w:val="002E016F"/>
    <w:rsid w:val="002E02CC"/>
    <w:rsid w:val="002E1EFE"/>
    <w:rsid w:val="002E3004"/>
    <w:rsid w:val="002E48AF"/>
    <w:rsid w:val="002E6467"/>
    <w:rsid w:val="002E68F4"/>
    <w:rsid w:val="002E76D5"/>
    <w:rsid w:val="002E79D5"/>
    <w:rsid w:val="002E7EBB"/>
    <w:rsid w:val="002F0F58"/>
    <w:rsid w:val="002F26A8"/>
    <w:rsid w:val="002F2950"/>
    <w:rsid w:val="002F3AEE"/>
    <w:rsid w:val="002F682C"/>
    <w:rsid w:val="00301150"/>
    <w:rsid w:val="00301BA1"/>
    <w:rsid w:val="00301D9D"/>
    <w:rsid w:val="0030422C"/>
    <w:rsid w:val="00312D00"/>
    <w:rsid w:val="003138BD"/>
    <w:rsid w:val="003143FB"/>
    <w:rsid w:val="00320E94"/>
    <w:rsid w:val="00320EC6"/>
    <w:rsid w:val="00322549"/>
    <w:rsid w:val="003253CC"/>
    <w:rsid w:val="003262FA"/>
    <w:rsid w:val="00333284"/>
    <w:rsid w:val="00333ECE"/>
    <w:rsid w:val="0033434F"/>
    <w:rsid w:val="00335112"/>
    <w:rsid w:val="00336712"/>
    <w:rsid w:val="003405FC"/>
    <w:rsid w:val="00340EDB"/>
    <w:rsid w:val="00342D8F"/>
    <w:rsid w:val="00342EE8"/>
    <w:rsid w:val="003440B2"/>
    <w:rsid w:val="00344F87"/>
    <w:rsid w:val="00345130"/>
    <w:rsid w:val="0034661F"/>
    <w:rsid w:val="003468ED"/>
    <w:rsid w:val="00354F54"/>
    <w:rsid w:val="00355D29"/>
    <w:rsid w:val="00360D00"/>
    <w:rsid w:val="003620EB"/>
    <w:rsid w:val="003703E8"/>
    <w:rsid w:val="003707EF"/>
    <w:rsid w:val="00372DB4"/>
    <w:rsid w:val="0037384B"/>
    <w:rsid w:val="00375BE9"/>
    <w:rsid w:val="0038115E"/>
    <w:rsid w:val="00385F1D"/>
    <w:rsid w:val="003868CE"/>
    <w:rsid w:val="003870CD"/>
    <w:rsid w:val="00390606"/>
    <w:rsid w:val="00392532"/>
    <w:rsid w:val="003944E2"/>
    <w:rsid w:val="003966AC"/>
    <w:rsid w:val="00397571"/>
    <w:rsid w:val="003A0BE0"/>
    <w:rsid w:val="003A27C7"/>
    <w:rsid w:val="003A3770"/>
    <w:rsid w:val="003A39E4"/>
    <w:rsid w:val="003A4092"/>
    <w:rsid w:val="003A5E28"/>
    <w:rsid w:val="003A7115"/>
    <w:rsid w:val="003A743A"/>
    <w:rsid w:val="003B4C7D"/>
    <w:rsid w:val="003B4DC7"/>
    <w:rsid w:val="003B5CC1"/>
    <w:rsid w:val="003B5CD3"/>
    <w:rsid w:val="003B720A"/>
    <w:rsid w:val="003C00B1"/>
    <w:rsid w:val="003C030F"/>
    <w:rsid w:val="003C3033"/>
    <w:rsid w:val="003C3051"/>
    <w:rsid w:val="003C3AA4"/>
    <w:rsid w:val="003C561B"/>
    <w:rsid w:val="003C5F2A"/>
    <w:rsid w:val="003C636C"/>
    <w:rsid w:val="003C6591"/>
    <w:rsid w:val="003C7773"/>
    <w:rsid w:val="003D2642"/>
    <w:rsid w:val="003D2ABB"/>
    <w:rsid w:val="003D6028"/>
    <w:rsid w:val="003D6A6C"/>
    <w:rsid w:val="003E2BA8"/>
    <w:rsid w:val="003E6C88"/>
    <w:rsid w:val="003E6F51"/>
    <w:rsid w:val="003E7F07"/>
    <w:rsid w:val="003F0EFC"/>
    <w:rsid w:val="003F1275"/>
    <w:rsid w:val="003F4B42"/>
    <w:rsid w:val="003F5067"/>
    <w:rsid w:val="00402342"/>
    <w:rsid w:val="00404FC9"/>
    <w:rsid w:val="00405CCB"/>
    <w:rsid w:val="00412DD4"/>
    <w:rsid w:val="00413F4D"/>
    <w:rsid w:val="00415B36"/>
    <w:rsid w:val="00417101"/>
    <w:rsid w:val="004221F8"/>
    <w:rsid w:val="00430675"/>
    <w:rsid w:val="004365A4"/>
    <w:rsid w:val="0043793B"/>
    <w:rsid w:val="004402B7"/>
    <w:rsid w:val="00445CFC"/>
    <w:rsid w:val="004520B4"/>
    <w:rsid w:val="00453297"/>
    <w:rsid w:val="00456055"/>
    <w:rsid w:val="004616AC"/>
    <w:rsid w:val="00462DC1"/>
    <w:rsid w:val="00464602"/>
    <w:rsid w:val="00464FB8"/>
    <w:rsid w:val="0046515F"/>
    <w:rsid w:val="00465278"/>
    <w:rsid w:val="00466265"/>
    <w:rsid w:val="0047316A"/>
    <w:rsid w:val="00473914"/>
    <w:rsid w:val="00474928"/>
    <w:rsid w:val="004765A7"/>
    <w:rsid w:val="00481E3B"/>
    <w:rsid w:val="004902E2"/>
    <w:rsid w:val="004973E0"/>
    <w:rsid w:val="004A135C"/>
    <w:rsid w:val="004A238F"/>
    <w:rsid w:val="004A6EAC"/>
    <w:rsid w:val="004B1DD7"/>
    <w:rsid w:val="004B2F47"/>
    <w:rsid w:val="004C0A30"/>
    <w:rsid w:val="004C58BA"/>
    <w:rsid w:val="004C6D3A"/>
    <w:rsid w:val="004D2076"/>
    <w:rsid w:val="004D2F4A"/>
    <w:rsid w:val="004D3700"/>
    <w:rsid w:val="004D5AF9"/>
    <w:rsid w:val="004D5F43"/>
    <w:rsid w:val="004D7492"/>
    <w:rsid w:val="004D75A3"/>
    <w:rsid w:val="004E3D9A"/>
    <w:rsid w:val="004E44DA"/>
    <w:rsid w:val="004E5902"/>
    <w:rsid w:val="004F08B1"/>
    <w:rsid w:val="004F0B7D"/>
    <w:rsid w:val="004F0F18"/>
    <w:rsid w:val="004F6393"/>
    <w:rsid w:val="004F7251"/>
    <w:rsid w:val="004F7584"/>
    <w:rsid w:val="0050089D"/>
    <w:rsid w:val="00500F45"/>
    <w:rsid w:val="00501106"/>
    <w:rsid w:val="00502ABF"/>
    <w:rsid w:val="005064B0"/>
    <w:rsid w:val="00507DDE"/>
    <w:rsid w:val="005136C1"/>
    <w:rsid w:val="005148B0"/>
    <w:rsid w:val="00514BAC"/>
    <w:rsid w:val="005166D0"/>
    <w:rsid w:val="0051767E"/>
    <w:rsid w:val="00522FBD"/>
    <w:rsid w:val="005230B9"/>
    <w:rsid w:val="005236DA"/>
    <w:rsid w:val="00525D8A"/>
    <w:rsid w:val="00527975"/>
    <w:rsid w:val="0053223C"/>
    <w:rsid w:val="00532E63"/>
    <w:rsid w:val="00534DCF"/>
    <w:rsid w:val="00540E2B"/>
    <w:rsid w:val="00544962"/>
    <w:rsid w:val="005467E2"/>
    <w:rsid w:val="00547C7C"/>
    <w:rsid w:val="00551338"/>
    <w:rsid w:val="0055140C"/>
    <w:rsid w:val="00553AB3"/>
    <w:rsid w:val="00555FD3"/>
    <w:rsid w:val="0056062F"/>
    <w:rsid w:val="005606B6"/>
    <w:rsid w:val="005608A0"/>
    <w:rsid w:val="00560B5E"/>
    <w:rsid w:val="0056553E"/>
    <w:rsid w:val="00566434"/>
    <w:rsid w:val="00566FBC"/>
    <w:rsid w:val="0057094C"/>
    <w:rsid w:val="00570E44"/>
    <w:rsid w:val="00570E9D"/>
    <w:rsid w:val="00573390"/>
    <w:rsid w:val="005805D8"/>
    <w:rsid w:val="005817A7"/>
    <w:rsid w:val="00584AAA"/>
    <w:rsid w:val="005876B6"/>
    <w:rsid w:val="00594566"/>
    <w:rsid w:val="00595C47"/>
    <w:rsid w:val="00597E53"/>
    <w:rsid w:val="005A001C"/>
    <w:rsid w:val="005A032C"/>
    <w:rsid w:val="005A1500"/>
    <w:rsid w:val="005A492C"/>
    <w:rsid w:val="005B097A"/>
    <w:rsid w:val="005B236B"/>
    <w:rsid w:val="005B42B3"/>
    <w:rsid w:val="005B7782"/>
    <w:rsid w:val="005C13DA"/>
    <w:rsid w:val="005C31F3"/>
    <w:rsid w:val="005C520A"/>
    <w:rsid w:val="005C7EB4"/>
    <w:rsid w:val="005D468D"/>
    <w:rsid w:val="005D57A7"/>
    <w:rsid w:val="005D5EE6"/>
    <w:rsid w:val="005D6D40"/>
    <w:rsid w:val="005E0463"/>
    <w:rsid w:val="005E60DD"/>
    <w:rsid w:val="005F15E3"/>
    <w:rsid w:val="005F2DC6"/>
    <w:rsid w:val="005F4DE4"/>
    <w:rsid w:val="005F5079"/>
    <w:rsid w:val="005F5B71"/>
    <w:rsid w:val="005F6F46"/>
    <w:rsid w:val="00601004"/>
    <w:rsid w:val="00601134"/>
    <w:rsid w:val="00601430"/>
    <w:rsid w:val="006027EB"/>
    <w:rsid w:val="00604717"/>
    <w:rsid w:val="00615D83"/>
    <w:rsid w:val="0061637F"/>
    <w:rsid w:val="006164BD"/>
    <w:rsid w:val="0062062B"/>
    <w:rsid w:val="0062184E"/>
    <w:rsid w:val="00622783"/>
    <w:rsid w:val="006237AF"/>
    <w:rsid w:val="00626920"/>
    <w:rsid w:val="00626946"/>
    <w:rsid w:val="00626A0A"/>
    <w:rsid w:val="0063120E"/>
    <w:rsid w:val="00633296"/>
    <w:rsid w:val="00633AED"/>
    <w:rsid w:val="006348F7"/>
    <w:rsid w:val="006357A4"/>
    <w:rsid w:val="006375B0"/>
    <w:rsid w:val="0063765C"/>
    <w:rsid w:val="00637BD0"/>
    <w:rsid w:val="00642C41"/>
    <w:rsid w:val="00650293"/>
    <w:rsid w:val="00652765"/>
    <w:rsid w:val="00654213"/>
    <w:rsid w:val="0065683C"/>
    <w:rsid w:val="0066449D"/>
    <w:rsid w:val="00665B39"/>
    <w:rsid w:val="0066612A"/>
    <w:rsid w:val="00667BFE"/>
    <w:rsid w:val="006705F7"/>
    <w:rsid w:val="006723C9"/>
    <w:rsid w:val="00680855"/>
    <w:rsid w:val="00680F37"/>
    <w:rsid w:val="00682883"/>
    <w:rsid w:val="00686903"/>
    <w:rsid w:val="00691165"/>
    <w:rsid w:val="00691797"/>
    <w:rsid w:val="006973A4"/>
    <w:rsid w:val="00697AC5"/>
    <w:rsid w:val="006A03A6"/>
    <w:rsid w:val="006A23C9"/>
    <w:rsid w:val="006A3F25"/>
    <w:rsid w:val="006A4688"/>
    <w:rsid w:val="006A4AD4"/>
    <w:rsid w:val="006A5656"/>
    <w:rsid w:val="006A745C"/>
    <w:rsid w:val="006B0562"/>
    <w:rsid w:val="006B2DAE"/>
    <w:rsid w:val="006B3564"/>
    <w:rsid w:val="006B77C8"/>
    <w:rsid w:val="006C3C7F"/>
    <w:rsid w:val="006C461A"/>
    <w:rsid w:val="006C7DD1"/>
    <w:rsid w:val="006D0322"/>
    <w:rsid w:val="006D4336"/>
    <w:rsid w:val="006D5A55"/>
    <w:rsid w:val="006D5EEF"/>
    <w:rsid w:val="006D6A19"/>
    <w:rsid w:val="006D7C36"/>
    <w:rsid w:val="006E1484"/>
    <w:rsid w:val="006E26E6"/>
    <w:rsid w:val="006E4F84"/>
    <w:rsid w:val="006E50A7"/>
    <w:rsid w:val="006F00A1"/>
    <w:rsid w:val="006F045A"/>
    <w:rsid w:val="006F1611"/>
    <w:rsid w:val="006F4B67"/>
    <w:rsid w:val="006F702C"/>
    <w:rsid w:val="00700B59"/>
    <w:rsid w:val="007013B9"/>
    <w:rsid w:val="00703E88"/>
    <w:rsid w:val="00704692"/>
    <w:rsid w:val="00705B34"/>
    <w:rsid w:val="00705F1C"/>
    <w:rsid w:val="0070607F"/>
    <w:rsid w:val="00706142"/>
    <w:rsid w:val="0070637D"/>
    <w:rsid w:val="007073D4"/>
    <w:rsid w:val="0070785A"/>
    <w:rsid w:val="00712C74"/>
    <w:rsid w:val="00713DD4"/>
    <w:rsid w:val="0071423B"/>
    <w:rsid w:val="00714422"/>
    <w:rsid w:val="00716D0B"/>
    <w:rsid w:val="00722719"/>
    <w:rsid w:val="007229C4"/>
    <w:rsid w:val="0072367C"/>
    <w:rsid w:val="00727CCB"/>
    <w:rsid w:val="00730975"/>
    <w:rsid w:val="0073238E"/>
    <w:rsid w:val="0073348A"/>
    <w:rsid w:val="00733BB5"/>
    <w:rsid w:val="007366D2"/>
    <w:rsid w:val="00740070"/>
    <w:rsid w:val="00740CA1"/>
    <w:rsid w:val="00740F8E"/>
    <w:rsid w:val="00741632"/>
    <w:rsid w:val="00741B62"/>
    <w:rsid w:val="00741EAB"/>
    <w:rsid w:val="00745290"/>
    <w:rsid w:val="00745C4C"/>
    <w:rsid w:val="007473D0"/>
    <w:rsid w:val="00747C98"/>
    <w:rsid w:val="00750531"/>
    <w:rsid w:val="00751454"/>
    <w:rsid w:val="007528E1"/>
    <w:rsid w:val="00753A88"/>
    <w:rsid w:val="00753C34"/>
    <w:rsid w:val="0075406A"/>
    <w:rsid w:val="00754110"/>
    <w:rsid w:val="0075415E"/>
    <w:rsid w:val="00760F75"/>
    <w:rsid w:val="00761279"/>
    <w:rsid w:val="00761703"/>
    <w:rsid w:val="007643E5"/>
    <w:rsid w:val="007651EF"/>
    <w:rsid w:val="0077165D"/>
    <w:rsid w:val="00781BF1"/>
    <w:rsid w:val="0078368F"/>
    <w:rsid w:val="0078374B"/>
    <w:rsid w:val="0078548C"/>
    <w:rsid w:val="00785824"/>
    <w:rsid w:val="007910F6"/>
    <w:rsid w:val="00791B79"/>
    <w:rsid w:val="00793429"/>
    <w:rsid w:val="007941CA"/>
    <w:rsid w:val="00794B0E"/>
    <w:rsid w:val="00796343"/>
    <w:rsid w:val="007A284A"/>
    <w:rsid w:val="007A4C23"/>
    <w:rsid w:val="007B2EE4"/>
    <w:rsid w:val="007B5343"/>
    <w:rsid w:val="007B5AB4"/>
    <w:rsid w:val="007B6DEE"/>
    <w:rsid w:val="007C0771"/>
    <w:rsid w:val="007C0C88"/>
    <w:rsid w:val="007C14B3"/>
    <w:rsid w:val="007C24C1"/>
    <w:rsid w:val="007C283B"/>
    <w:rsid w:val="007C32E2"/>
    <w:rsid w:val="007C5215"/>
    <w:rsid w:val="007C5949"/>
    <w:rsid w:val="007C599D"/>
    <w:rsid w:val="007C7466"/>
    <w:rsid w:val="007D2319"/>
    <w:rsid w:val="007D477A"/>
    <w:rsid w:val="007D797C"/>
    <w:rsid w:val="007E12AD"/>
    <w:rsid w:val="007E1FD4"/>
    <w:rsid w:val="007E28B4"/>
    <w:rsid w:val="007E2CCE"/>
    <w:rsid w:val="007E452B"/>
    <w:rsid w:val="007E4AB9"/>
    <w:rsid w:val="007F19E3"/>
    <w:rsid w:val="007F2362"/>
    <w:rsid w:val="007F665D"/>
    <w:rsid w:val="007F6A7B"/>
    <w:rsid w:val="008006BC"/>
    <w:rsid w:val="00801079"/>
    <w:rsid w:val="0080203B"/>
    <w:rsid w:val="008026CC"/>
    <w:rsid w:val="00803F6B"/>
    <w:rsid w:val="0080564E"/>
    <w:rsid w:val="00805C6C"/>
    <w:rsid w:val="00806584"/>
    <w:rsid w:val="008071D9"/>
    <w:rsid w:val="008073D0"/>
    <w:rsid w:val="00810A2A"/>
    <w:rsid w:val="00811649"/>
    <w:rsid w:val="00812D93"/>
    <w:rsid w:val="008137C7"/>
    <w:rsid w:val="008140BB"/>
    <w:rsid w:val="008143C3"/>
    <w:rsid w:val="00815731"/>
    <w:rsid w:val="00816F17"/>
    <w:rsid w:val="00817208"/>
    <w:rsid w:val="0082130D"/>
    <w:rsid w:val="00821A6C"/>
    <w:rsid w:val="00822D0F"/>
    <w:rsid w:val="00823AC8"/>
    <w:rsid w:val="00830AA5"/>
    <w:rsid w:val="0083150E"/>
    <w:rsid w:val="00831538"/>
    <w:rsid w:val="008323D1"/>
    <w:rsid w:val="00832B3E"/>
    <w:rsid w:val="0083372A"/>
    <w:rsid w:val="00833D03"/>
    <w:rsid w:val="00836D7E"/>
    <w:rsid w:val="00842774"/>
    <w:rsid w:val="008460AD"/>
    <w:rsid w:val="00846443"/>
    <w:rsid w:val="00846AB0"/>
    <w:rsid w:val="00847D9A"/>
    <w:rsid w:val="00851BE8"/>
    <w:rsid w:val="008521B7"/>
    <w:rsid w:val="00852333"/>
    <w:rsid w:val="00853242"/>
    <w:rsid w:val="00856F39"/>
    <w:rsid w:val="00857AB5"/>
    <w:rsid w:val="00857B31"/>
    <w:rsid w:val="008605D0"/>
    <w:rsid w:val="00862F7E"/>
    <w:rsid w:val="00863FD4"/>
    <w:rsid w:val="00864716"/>
    <w:rsid w:val="00866F0F"/>
    <w:rsid w:val="00867DA7"/>
    <w:rsid w:val="00871FE5"/>
    <w:rsid w:val="0087213B"/>
    <w:rsid w:val="00872AB9"/>
    <w:rsid w:val="0087303F"/>
    <w:rsid w:val="0087367D"/>
    <w:rsid w:val="0087502E"/>
    <w:rsid w:val="0087511D"/>
    <w:rsid w:val="008762A8"/>
    <w:rsid w:val="00876940"/>
    <w:rsid w:val="00881380"/>
    <w:rsid w:val="00882A7F"/>
    <w:rsid w:val="00882FD3"/>
    <w:rsid w:val="00885032"/>
    <w:rsid w:val="00885F98"/>
    <w:rsid w:val="00891FE0"/>
    <w:rsid w:val="00896394"/>
    <w:rsid w:val="008A22B8"/>
    <w:rsid w:val="008A262D"/>
    <w:rsid w:val="008A3A09"/>
    <w:rsid w:val="008B0ADA"/>
    <w:rsid w:val="008B11C8"/>
    <w:rsid w:val="008B2E98"/>
    <w:rsid w:val="008B6CF9"/>
    <w:rsid w:val="008B79E8"/>
    <w:rsid w:val="008B7B89"/>
    <w:rsid w:val="008C1356"/>
    <w:rsid w:val="008C14C4"/>
    <w:rsid w:val="008C15A7"/>
    <w:rsid w:val="008C2335"/>
    <w:rsid w:val="008C2E95"/>
    <w:rsid w:val="008C4B5B"/>
    <w:rsid w:val="008C4E1A"/>
    <w:rsid w:val="008C62CF"/>
    <w:rsid w:val="008C72D4"/>
    <w:rsid w:val="008D15F1"/>
    <w:rsid w:val="008D1ED7"/>
    <w:rsid w:val="008D3EF9"/>
    <w:rsid w:val="008D4BB5"/>
    <w:rsid w:val="008D56DF"/>
    <w:rsid w:val="008D7EF7"/>
    <w:rsid w:val="008E0315"/>
    <w:rsid w:val="008E0C6B"/>
    <w:rsid w:val="008E0E1D"/>
    <w:rsid w:val="008E114F"/>
    <w:rsid w:val="008E2467"/>
    <w:rsid w:val="008E3742"/>
    <w:rsid w:val="008E7953"/>
    <w:rsid w:val="008F13AF"/>
    <w:rsid w:val="008F2CD4"/>
    <w:rsid w:val="008F392B"/>
    <w:rsid w:val="008F3F10"/>
    <w:rsid w:val="008F6245"/>
    <w:rsid w:val="008F6AAA"/>
    <w:rsid w:val="008F6C6E"/>
    <w:rsid w:val="008F70AF"/>
    <w:rsid w:val="0090045C"/>
    <w:rsid w:val="00901231"/>
    <w:rsid w:val="00901F57"/>
    <w:rsid w:val="00902433"/>
    <w:rsid w:val="00902FCC"/>
    <w:rsid w:val="00907217"/>
    <w:rsid w:val="0091167D"/>
    <w:rsid w:val="00913C81"/>
    <w:rsid w:val="009143CC"/>
    <w:rsid w:val="00915B11"/>
    <w:rsid w:val="00915EB4"/>
    <w:rsid w:val="009164DB"/>
    <w:rsid w:val="009255B8"/>
    <w:rsid w:val="0092651E"/>
    <w:rsid w:val="009269D3"/>
    <w:rsid w:val="00927773"/>
    <w:rsid w:val="00933013"/>
    <w:rsid w:val="009343D7"/>
    <w:rsid w:val="00935BF7"/>
    <w:rsid w:val="00935D55"/>
    <w:rsid w:val="009376B6"/>
    <w:rsid w:val="00940E7F"/>
    <w:rsid w:val="00946D30"/>
    <w:rsid w:val="00950138"/>
    <w:rsid w:val="009505E6"/>
    <w:rsid w:val="00952174"/>
    <w:rsid w:val="009541ED"/>
    <w:rsid w:val="009564D0"/>
    <w:rsid w:val="00957D1A"/>
    <w:rsid w:val="00960926"/>
    <w:rsid w:val="00961A74"/>
    <w:rsid w:val="00963209"/>
    <w:rsid w:val="009647E7"/>
    <w:rsid w:val="00967229"/>
    <w:rsid w:val="00967BFB"/>
    <w:rsid w:val="00970F45"/>
    <w:rsid w:val="00976208"/>
    <w:rsid w:val="00977B2C"/>
    <w:rsid w:val="00977E44"/>
    <w:rsid w:val="00980279"/>
    <w:rsid w:val="009803AF"/>
    <w:rsid w:val="00981807"/>
    <w:rsid w:val="00983160"/>
    <w:rsid w:val="0098568C"/>
    <w:rsid w:val="009859FB"/>
    <w:rsid w:val="00987666"/>
    <w:rsid w:val="009921A4"/>
    <w:rsid w:val="009A2A4D"/>
    <w:rsid w:val="009A368B"/>
    <w:rsid w:val="009A521E"/>
    <w:rsid w:val="009A5B68"/>
    <w:rsid w:val="009A62E1"/>
    <w:rsid w:val="009B4234"/>
    <w:rsid w:val="009B6E0C"/>
    <w:rsid w:val="009B77F9"/>
    <w:rsid w:val="009C019F"/>
    <w:rsid w:val="009C4205"/>
    <w:rsid w:val="009C5219"/>
    <w:rsid w:val="009C66DE"/>
    <w:rsid w:val="009C6F6C"/>
    <w:rsid w:val="009C7D3A"/>
    <w:rsid w:val="009C7E2D"/>
    <w:rsid w:val="009D176E"/>
    <w:rsid w:val="009D1FF2"/>
    <w:rsid w:val="009D32D1"/>
    <w:rsid w:val="009D3F47"/>
    <w:rsid w:val="009D4CFB"/>
    <w:rsid w:val="009D5496"/>
    <w:rsid w:val="009D6ED3"/>
    <w:rsid w:val="009E1274"/>
    <w:rsid w:val="009E135E"/>
    <w:rsid w:val="009E45D5"/>
    <w:rsid w:val="009E6DC1"/>
    <w:rsid w:val="009F2B24"/>
    <w:rsid w:val="009F4F00"/>
    <w:rsid w:val="009F4F79"/>
    <w:rsid w:val="009F6C64"/>
    <w:rsid w:val="00A008C1"/>
    <w:rsid w:val="00A0094B"/>
    <w:rsid w:val="00A00A6B"/>
    <w:rsid w:val="00A01182"/>
    <w:rsid w:val="00A04AE7"/>
    <w:rsid w:val="00A04C72"/>
    <w:rsid w:val="00A11507"/>
    <w:rsid w:val="00A119E8"/>
    <w:rsid w:val="00A15893"/>
    <w:rsid w:val="00A23164"/>
    <w:rsid w:val="00A30AB0"/>
    <w:rsid w:val="00A30B65"/>
    <w:rsid w:val="00A30CA0"/>
    <w:rsid w:val="00A31959"/>
    <w:rsid w:val="00A31B7C"/>
    <w:rsid w:val="00A44355"/>
    <w:rsid w:val="00A447F4"/>
    <w:rsid w:val="00A45957"/>
    <w:rsid w:val="00A4623D"/>
    <w:rsid w:val="00A46DCA"/>
    <w:rsid w:val="00A51A41"/>
    <w:rsid w:val="00A52D3C"/>
    <w:rsid w:val="00A54A73"/>
    <w:rsid w:val="00A54BDB"/>
    <w:rsid w:val="00A55AF4"/>
    <w:rsid w:val="00A608AC"/>
    <w:rsid w:val="00A60F39"/>
    <w:rsid w:val="00A62935"/>
    <w:rsid w:val="00A63484"/>
    <w:rsid w:val="00A643E5"/>
    <w:rsid w:val="00A6474D"/>
    <w:rsid w:val="00A660A2"/>
    <w:rsid w:val="00A6632A"/>
    <w:rsid w:val="00A754A2"/>
    <w:rsid w:val="00A77E5F"/>
    <w:rsid w:val="00A81CD9"/>
    <w:rsid w:val="00A842A6"/>
    <w:rsid w:val="00A84470"/>
    <w:rsid w:val="00A87109"/>
    <w:rsid w:val="00A87D16"/>
    <w:rsid w:val="00A9112D"/>
    <w:rsid w:val="00A9448D"/>
    <w:rsid w:val="00A977A4"/>
    <w:rsid w:val="00AA3DAF"/>
    <w:rsid w:val="00AA55AA"/>
    <w:rsid w:val="00AA5939"/>
    <w:rsid w:val="00AA71D5"/>
    <w:rsid w:val="00AA7544"/>
    <w:rsid w:val="00AB2361"/>
    <w:rsid w:val="00AB2D61"/>
    <w:rsid w:val="00AB4CC7"/>
    <w:rsid w:val="00AB54EE"/>
    <w:rsid w:val="00AB555A"/>
    <w:rsid w:val="00AB6070"/>
    <w:rsid w:val="00AB6FBD"/>
    <w:rsid w:val="00AB7394"/>
    <w:rsid w:val="00AB7B81"/>
    <w:rsid w:val="00AC1744"/>
    <w:rsid w:val="00AC239C"/>
    <w:rsid w:val="00AC35F7"/>
    <w:rsid w:val="00AC5810"/>
    <w:rsid w:val="00AC70BA"/>
    <w:rsid w:val="00AC7892"/>
    <w:rsid w:val="00AD015A"/>
    <w:rsid w:val="00AD14CE"/>
    <w:rsid w:val="00AD1C15"/>
    <w:rsid w:val="00AD1D78"/>
    <w:rsid w:val="00AD5C0F"/>
    <w:rsid w:val="00AD5EF5"/>
    <w:rsid w:val="00AD6278"/>
    <w:rsid w:val="00AD6BE8"/>
    <w:rsid w:val="00AD7910"/>
    <w:rsid w:val="00AD7DBD"/>
    <w:rsid w:val="00AE08ED"/>
    <w:rsid w:val="00AE4479"/>
    <w:rsid w:val="00AE61F6"/>
    <w:rsid w:val="00AF001D"/>
    <w:rsid w:val="00AF28A3"/>
    <w:rsid w:val="00AF3D87"/>
    <w:rsid w:val="00AF5A0C"/>
    <w:rsid w:val="00AF6635"/>
    <w:rsid w:val="00AF757A"/>
    <w:rsid w:val="00AF75AD"/>
    <w:rsid w:val="00AF7BEE"/>
    <w:rsid w:val="00B00975"/>
    <w:rsid w:val="00B027C5"/>
    <w:rsid w:val="00B02C78"/>
    <w:rsid w:val="00B0702E"/>
    <w:rsid w:val="00B129FA"/>
    <w:rsid w:val="00B12AF7"/>
    <w:rsid w:val="00B1550C"/>
    <w:rsid w:val="00B173D2"/>
    <w:rsid w:val="00B17B88"/>
    <w:rsid w:val="00B21F45"/>
    <w:rsid w:val="00B24941"/>
    <w:rsid w:val="00B275E4"/>
    <w:rsid w:val="00B31F96"/>
    <w:rsid w:val="00B34A45"/>
    <w:rsid w:val="00B40B67"/>
    <w:rsid w:val="00B41C67"/>
    <w:rsid w:val="00B435C6"/>
    <w:rsid w:val="00B43AF9"/>
    <w:rsid w:val="00B45C13"/>
    <w:rsid w:val="00B465DF"/>
    <w:rsid w:val="00B46891"/>
    <w:rsid w:val="00B50466"/>
    <w:rsid w:val="00B504FE"/>
    <w:rsid w:val="00B5539B"/>
    <w:rsid w:val="00B6152D"/>
    <w:rsid w:val="00B6318C"/>
    <w:rsid w:val="00B6532A"/>
    <w:rsid w:val="00B66560"/>
    <w:rsid w:val="00B67906"/>
    <w:rsid w:val="00B72C79"/>
    <w:rsid w:val="00B73692"/>
    <w:rsid w:val="00B74834"/>
    <w:rsid w:val="00B74E90"/>
    <w:rsid w:val="00B75657"/>
    <w:rsid w:val="00B76D3B"/>
    <w:rsid w:val="00B80B7A"/>
    <w:rsid w:val="00B83B75"/>
    <w:rsid w:val="00B8660F"/>
    <w:rsid w:val="00B87F60"/>
    <w:rsid w:val="00B90E52"/>
    <w:rsid w:val="00B93665"/>
    <w:rsid w:val="00B93EF7"/>
    <w:rsid w:val="00B9458B"/>
    <w:rsid w:val="00B95DFA"/>
    <w:rsid w:val="00B96FDB"/>
    <w:rsid w:val="00B977BE"/>
    <w:rsid w:val="00BA29FD"/>
    <w:rsid w:val="00BA49B0"/>
    <w:rsid w:val="00BA5023"/>
    <w:rsid w:val="00BA5C8B"/>
    <w:rsid w:val="00BA7F35"/>
    <w:rsid w:val="00BB0BC5"/>
    <w:rsid w:val="00BB17AD"/>
    <w:rsid w:val="00BB1FE6"/>
    <w:rsid w:val="00BB26D8"/>
    <w:rsid w:val="00BB27B4"/>
    <w:rsid w:val="00BB2C25"/>
    <w:rsid w:val="00BB4D41"/>
    <w:rsid w:val="00BB5A92"/>
    <w:rsid w:val="00BC29E5"/>
    <w:rsid w:val="00BC4FDB"/>
    <w:rsid w:val="00BC545B"/>
    <w:rsid w:val="00BD1084"/>
    <w:rsid w:val="00BD23D8"/>
    <w:rsid w:val="00BD2915"/>
    <w:rsid w:val="00BD3BCC"/>
    <w:rsid w:val="00BD455E"/>
    <w:rsid w:val="00BD4EE2"/>
    <w:rsid w:val="00BD6535"/>
    <w:rsid w:val="00BE04FA"/>
    <w:rsid w:val="00BE223F"/>
    <w:rsid w:val="00BE3018"/>
    <w:rsid w:val="00BE5F98"/>
    <w:rsid w:val="00BE7AA3"/>
    <w:rsid w:val="00BE7EB9"/>
    <w:rsid w:val="00BF02A3"/>
    <w:rsid w:val="00BF1CB2"/>
    <w:rsid w:val="00BF68F4"/>
    <w:rsid w:val="00BF6B3C"/>
    <w:rsid w:val="00BF730C"/>
    <w:rsid w:val="00BF7CEA"/>
    <w:rsid w:val="00C0064A"/>
    <w:rsid w:val="00C01DF3"/>
    <w:rsid w:val="00C02054"/>
    <w:rsid w:val="00C02F9D"/>
    <w:rsid w:val="00C045F6"/>
    <w:rsid w:val="00C0758A"/>
    <w:rsid w:val="00C07B45"/>
    <w:rsid w:val="00C1082E"/>
    <w:rsid w:val="00C10A11"/>
    <w:rsid w:val="00C12211"/>
    <w:rsid w:val="00C12F75"/>
    <w:rsid w:val="00C13B5B"/>
    <w:rsid w:val="00C1416E"/>
    <w:rsid w:val="00C143CD"/>
    <w:rsid w:val="00C15097"/>
    <w:rsid w:val="00C160AC"/>
    <w:rsid w:val="00C16429"/>
    <w:rsid w:val="00C17AE5"/>
    <w:rsid w:val="00C21434"/>
    <w:rsid w:val="00C22A44"/>
    <w:rsid w:val="00C24515"/>
    <w:rsid w:val="00C25A02"/>
    <w:rsid w:val="00C2656D"/>
    <w:rsid w:val="00C27BE5"/>
    <w:rsid w:val="00C30660"/>
    <w:rsid w:val="00C32314"/>
    <w:rsid w:val="00C32AA9"/>
    <w:rsid w:val="00C3358F"/>
    <w:rsid w:val="00C339E6"/>
    <w:rsid w:val="00C3551D"/>
    <w:rsid w:val="00C36A26"/>
    <w:rsid w:val="00C40212"/>
    <w:rsid w:val="00C40855"/>
    <w:rsid w:val="00C419FF"/>
    <w:rsid w:val="00C42CB7"/>
    <w:rsid w:val="00C42D6C"/>
    <w:rsid w:val="00C45810"/>
    <w:rsid w:val="00C50526"/>
    <w:rsid w:val="00C5177F"/>
    <w:rsid w:val="00C52602"/>
    <w:rsid w:val="00C53D5C"/>
    <w:rsid w:val="00C53E28"/>
    <w:rsid w:val="00C53E73"/>
    <w:rsid w:val="00C53EE5"/>
    <w:rsid w:val="00C5400A"/>
    <w:rsid w:val="00C5537F"/>
    <w:rsid w:val="00C56934"/>
    <w:rsid w:val="00C572F1"/>
    <w:rsid w:val="00C63FED"/>
    <w:rsid w:val="00C64460"/>
    <w:rsid w:val="00C66145"/>
    <w:rsid w:val="00C71D22"/>
    <w:rsid w:val="00C72987"/>
    <w:rsid w:val="00C80B83"/>
    <w:rsid w:val="00C80C3E"/>
    <w:rsid w:val="00C80F1E"/>
    <w:rsid w:val="00C83802"/>
    <w:rsid w:val="00C83A35"/>
    <w:rsid w:val="00C83F70"/>
    <w:rsid w:val="00C8466F"/>
    <w:rsid w:val="00C85F21"/>
    <w:rsid w:val="00C8724A"/>
    <w:rsid w:val="00C9170C"/>
    <w:rsid w:val="00C9191D"/>
    <w:rsid w:val="00C93EA0"/>
    <w:rsid w:val="00CA01C4"/>
    <w:rsid w:val="00CB11F2"/>
    <w:rsid w:val="00CB1478"/>
    <w:rsid w:val="00CB22C3"/>
    <w:rsid w:val="00CB4D96"/>
    <w:rsid w:val="00CB504B"/>
    <w:rsid w:val="00CB5808"/>
    <w:rsid w:val="00CB58E5"/>
    <w:rsid w:val="00CB65D6"/>
    <w:rsid w:val="00CB69C8"/>
    <w:rsid w:val="00CB7DED"/>
    <w:rsid w:val="00CC18FD"/>
    <w:rsid w:val="00CC1B07"/>
    <w:rsid w:val="00CC2B52"/>
    <w:rsid w:val="00CC51FE"/>
    <w:rsid w:val="00CC69B1"/>
    <w:rsid w:val="00CD15CC"/>
    <w:rsid w:val="00CD1EE9"/>
    <w:rsid w:val="00CD2E87"/>
    <w:rsid w:val="00CD3402"/>
    <w:rsid w:val="00CD44E1"/>
    <w:rsid w:val="00CD6B76"/>
    <w:rsid w:val="00CD7FCB"/>
    <w:rsid w:val="00CE0745"/>
    <w:rsid w:val="00CE1B72"/>
    <w:rsid w:val="00CE438F"/>
    <w:rsid w:val="00CE62D5"/>
    <w:rsid w:val="00CE70E8"/>
    <w:rsid w:val="00CF2035"/>
    <w:rsid w:val="00CF2D6D"/>
    <w:rsid w:val="00CF503B"/>
    <w:rsid w:val="00CF7F4E"/>
    <w:rsid w:val="00D01120"/>
    <w:rsid w:val="00D0286D"/>
    <w:rsid w:val="00D03BB3"/>
    <w:rsid w:val="00D03E4F"/>
    <w:rsid w:val="00D07E17"/>
    <w:rsid w:val="00D14947"/>
    <w:rsid w:val="00D15F85"/>
    <w:rsid w:val="00D16466"/>
    <w:rsid w:val="00D17D92"/>
    <w:rsid w:val="00D2177F"/>
    <w:rsid w:val="00D239D9"/>
    <w:rsid w:val="00D2401B"/>
    <w:rsid w:val="00D256AB"/>
    <w:rsid w:val="00D2584C"/>
    <w:rsid w:val="00D27959"/>
    <w:rsid w:val="00D33D42"/>
    <w:rsid w:val="00D36D0A"/>
    <w:rsid w:val="00D37694"/>
    <w:rsid w:val="00D40178"/>
    <w:rsid w:val="00D4291D"/>
    <w:rsid w:val="00D44D6B"/>
    <w:rsid w:val="00D4528E"/>
    <w:rsid w:val="00D454DC"/>
    <w:rsid w:val="00D46313"/>
    <w:rsid w:val="00D472A0"/>
    <w:rsid w:val="00D47531"/>
    <w:rsid w:val="00D47C12"/>
    <w:rsid w:val="00D5208D"/>
    <w:rsid w:val="00D549D9"/>
    <w:rsid w:val="00D55922"/>
    <w:rsid w:val="00D5683C"/>
    <w:rsid w:val="00D5694A"/>
    <w:rsid w:val="00D56EBB"/>
    <w:rsid w:val="00D57417"/>
    <w:rsid w:val="00D63FF3"/>
    <w:rsid w:val="00D65F39"/>
    <w:rsid w:val="00D66D8A"/>
    <w:rsid w:val="00D6744F"/>
    <w:rsid w:val="00D7219D"/>
    <w:rsid w:val="00D7344F"/>
    <w:rsid w:val="00D74602"/>
    <w:rsid w:val="00D747C1"/>
    <w:rsid w:val="00D77A5C"/>
    <w:rsid w:val="00D77EF4"/>
    <w:rsid w:val="00D81CFE"/>
    <w:rsid w:val="00D82183"/>
    <w:rsid w:val="00D8416E"/>
    <w:rsid w:val="00D86DCE"/>
    <w:rsid w:val="00D90A65"/>
    <w:rsid w:val="00D921EE"/>
    <w:rsid w:val="00D979D8"/>
    <w:rsid w:val="00DA0516"/>
    <w:rsid w:val="00DA0D1B"/>
    <w:rsid w:val="00DA3163"/>
    <w:rsid w:val="00DA3AD2"/>
    <w:rsid w:val="00DA509D"/>
    <w:rsid w:val="00DA6D14"/>
    <w:rsid w:val="00DB30C1"/>
    <w:rsid w:val="00DB4322"/>
    <w:rsid w:val="00DB66D9"/>
    <w:rsid w:val="00DC0E18"/>
    <w:rsid w:val="00DC3987"/>
    <w:rsid w:val="00DC4BB7"/>
    <w:rsid w:val="00DC5463"/>
    <w:rsid w:val="00DC7797"/>
    <w:rsid w:val="00DD03A4"/>
    <w:rsid w:val="00DD1F4F"/>
    <w:rsid w:val="00DD2659"/>
    <w:rsid w:val="00DD27DE"/>
    <w:rsid w:val="00DD2B99"/>
    <w:rsid w:val="00DD4276"/>
    <w:rsid w:val="00DD68D7"/>
    <w:rsid w:val="00DD7100"/>
    <w:rsid w:val="00DE1FDC"/>
    <w:rsid w:val="00DE3E07"/>
    <w:rsid w:val="00DE6913"/>
    <w:rsid w:val="00DE69C0"/>
    <w:rsid w:val="00DE7513"/>
    <w:rsid w:val="00DF0B03"/>
    <w:rsid w:val="00DF1539"/>
    <w:rsid w:val="00DF2DDD"/>
    <w:rsid w:val="00DF63EA"/>
    <w:rsid w:val="00DF7043"/>
    <w:rsid w:val="00DF73F2"/>
    <w:rsid w:val="00E023E9"/>
    <w:rsid w:val="00E026A7"/>
    <w:rsid w:val="00E03B37"/>
    <w:rsid w:val="00E05743"/>
    <w:rsid w:val="00E05A68"/>
    <w:rsid w:val="00E061C6"/>
    <w:rsid w:val="00E07C26"/>
    <w:rsid w:val="00E12D53"/>
    <w:rsid w:val="00E1489B"/>
    <w:rsid w:val="00E20C19"/>
    <w:rsid w:val="00E21132"/>
    <w:rsid w:val="00E2135E"/>
    <w:rsid w:val="00E21C10"/>
    <w:rsid w:val="00E234AA"/>
    <w:rsid w:val="00E239D8"/>
    <w:rsid w:val="00E23BAC"/>
    <w:rsid w:val="00E2479E"/>
    <w:rsid w:val="00E31E79"/>
    <w:rsid w:val="00E328A2"/>
    <w:rsid w:val="00E329BB"/>
    <w:rsid w:val="00E349CE"/>
    <w:rsid w:val="00E35B55"/>
    <w:rsid w:val="00E36052"/>
    <w:rsid w:val="00E36D15"/>
    <w:rsid w:val="00E4275A"/>
    <w:rsid w:val="00E43E3F"/>
    <w:rsid w:val="00E45783"/>
    <w:rsid w:val="00E45B0E"/>
    <w:rsid w:val="00E45DCE"/>
    <w:rsid w:val="00E475B9"/>
    <w:rsid w:val="00E53301"/>
    <w:rsid w:val="00E536EA"/>
    <w:rsid w:val="00E53883"/>
    <w:rsid w:val="00E547C6"/>
    <w:rsid w:val="00E567EB"/>
    <w:rsid w:val="00E57910"/>
    <w:rsid w:val="00E618D4"/>
    <w:rsid w:val="00E61C5D"/>
    <w:rsid w:val="00E62663"/>
    <w:rsid w:val="00E679D5"/>
    <w:rsid w:val="00E70732"/>
    <w:rsid w:val="00E7076B"/>
    <w:rsid w:val="00E721B5"/>
    <w:rsid w:val="00E765E1"/>
    <w:rsid w:val="00E810EA"/>
    <w:rsid w:val="00E84B22"/>
    <w:rsid w:val="00E86147"/>
    <w:rsid w:val="00E906D8"/>
    <w:rsid w:val="00E922A6"/>
    <w:rsid w:val="00E93BBC"/>
    <w:rsid w:val="00E96A83"/>
    <w:rsid w:val="00EA5651"/>
    <w:rsid w:val="00EA7EAB"/>
    <w:rsid w:val="00EB02C8"/>
    <w:rsid w:val="00EB02FC"/>
    <w:rsid w:val="00EB0904"/>
    <w:rsid w:val="00EB2370"/>
    <w:rsid w:val="00EB261F"/>
    <w:rsid w:val="00EB2B04"/>
    <w:rsid w:val="00EB48A4"/>
    <w:rsid w:val="00EB5199"/>
    <w:rsid w:val="00EB7A9E"/>
    <w:rsid w:val="00EB7FA5"/>
    <w:rsid w:val="00EC1F5C"/>
    <w:rsid w:val="00EC3CA5"/>
    <w:rsid w:val="00EC69C6"/>
    <w:rsid w:val="00ED06B9"/>
    <w:rsid w:val="00ED0803"/>
    <w:rsid w:val="00ED2D78"/>
    <w:rsid w:val="00ED33A9"/>
    <w:rsid w:val="00ED6046"/>
    <w:rsid w:val="00ED6F41"/>
    <w:rsid w:val="00ED73A8"/>
    <w:rsid w:val="00EE0206"/>
    <w:rsid w:val="00EE0B16"/>
    <w:rsid w:val="00EE1D08"/>
    <w:rsid w:val="00EE25CF"/>
    <w:rsid w:val="00EF03AE"/>
    <w:rsid w:val="00EF3730"/>
    <w:rsid w:val="00EF393B"/>
    <w:rsid w:val="00EF6CB6"/>
    <w:rsid w:val="00F00084"/>
    <w:rsid w:val="00F00AE6"/>
    <w:rsid w:val="00F01A88"/>
    <w:rsid w:val="00F01F22"/>
    <w:rsid w:val="00F0350F"/>
    <w:rsid w:val="00F063BA"/>
    <w:rsid w:val="00F111D9"/>
    <w:rsid w:val="00F14025"/>
    <w:rsid w:val="00F14251"/>
    <w:rsid w:val="00F14482"/>
    <w:rsid w:val="00F14FFE"/>
    <w:rsid w:val="00F15D38"/>
    <w:rsid w:val="00F223CA"/>
    <w:rsid w:val="00F232BD"/>
    <w:rsid w:val="00F25B3D"/>
    <w:rsid w:val="00F2619D"/>
    <w:rsid w:val="00F33BA1"/>
    <w:rsid w:val="00F34238"/>
    <w:rsid w:val="00F367D2"/>
    <w:rsid w:val="00F36CB1"/>
    <w:rsid w:val="00F46B11"/>
    <w:rsid w:val="00F46EFC"/>
    <w:rsid w:val="00F500DC"/>
    <w:rsid w:val="00F5436B"/>
    <w:rsid w:val="00F56299"/>
    <w:rsid w:val="00F63415"/>
    <w:rsid w:val="00F63790"/>
    <w:rsid w:val="00F64848"/>
    <w:rsid w:val="00F649C7"/>
    <w:rsid w:val="00F654F9"/>
    <w:rsid w:val="00F65547"/>
    <w:rsid w:val="00F65EE8"/>
    <w:rsid w:val="00F7207F"/>
    <w:rsid w:val="00F72D85"/>
    <w:rsid w:val="00F72FBA"/>
    <w:rsid w:val="00F73F27"/>
    <w:rsid w:val="00F741D7"/>
    <w:rsid w:val="00F75791"/>
    <w:rsid w:val="00F766A6"/>
    <w:rsid w:val="00F800D9"/>
    <w:rsid w:val="00F81615"/>
    <w:rsid w:val="00F82EAF"/>
    <w:rsid w:val="00F83E49"/>
    <w:rsid w:val="00F85E49"/>
    <w:rsid w:val="00F87197"/>
    <w:rsid w:val="00F92014"/>
    <w:rsid w:val="00F92290"/>
    <w:rsid w:val="00F95691"/>
    <w:rsid w:val="00F96B5E"/>
    <w:rsid w:val="00F974F0"/>
    <w:rsid w:val="00F97DC9"/>
    <w:rsid w:val="00FA1ADA"/>
    <w:rsid w:val="00FA5730"/>
    <w:rsid w:val="00FB069F"/>
    <w:rsid w:val="00FB3C99"/>
    <w:rsid w:val="00FB4ED7"/>
    <w:rsid w:val="00FB5BBF"/>
    <w:rsid w:val="00FB6F05"/>
    <w:rsid w:val="00FB7984"/>
    <w:rsid w:val="00FB7F0F"/>
    <w:rsid w:val="00FC2A8C"/>
    <w:rsid w:val="00FC41EC"/>
    <w:rsid w:val="00FC46D6"/>
    <w:rsid w:val="00FC5D09"/>
    <w:rsid w:val="00FC6B71"/>
    <w:rsid w:val="00FD2C4D"/>
    <w:rsid w:val="00FD4160"/>
    <w:rsid w:val="00FD7F67"/>
    <w:rsid w:val="00FE1D50"/>
    <w:rsid w:val="00FE1EE3"/>
    <w:rsid w:val="00FE2D46"/>
    <w:rsid w:val="00FE37BE"/>
    <w:rsid w:val="00FE757D"/>
    <w:rsid w:val="00FF23EA"/>
    <w:rsid w:val="00FF2894"/>
    <w:rsid w:val="00FF2A8F"/>
    <w:rsid w:val="00FF33D8"/>
    <w:rsid w:val="00FF520D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,"/>
  <w:listSeparator w:val=";"/>
  <w14:docId w14:val="2F79CE32"/>
  <w15:chartTrackingRefBased/>
  <w15:docId w15:val="{DE2191A0-224A-4CAB-9F98-52D4D3C1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782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11507"/>
    <w:pPr>
      <w:keepNext/>
      <w:autoSpaceDE w:val="0"/>
      <w:autoSpaceDN w:val="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1507"/>
    <w:pPr>
      <w:keepNext/>
      <w:widowControl w:val="0"/>
      <w:autoSpaceDE w:val="0"/>
      <w:autoSpaceDN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271FEE"/>
    <w:pPr>
      <w:keepNext/>
      <w:numPr>
        <w:ilvl w:val="4"/>
        <w:numId w:val="2"/>
      </w:numPr>
      <w:suppressAutoHyphens/>
      <w:jc w:val="center"/>
      <w:outlineLvl w:val="4"/>
    </w:pPr>
    <w:rPr>
      <w:b/>
      <w:sz w:val="32"/>
      <w:szCs w:val="20"/>
      <w:u w:color="00000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A11507"/>
    <w:pPr>
      <w:keepNext/>
      <w:autoSpaceDE w:val="0"/>
      <w:autoSpaceDN w:val="0"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A11507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A11507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11507"/>
    <w:pPr>
      <w:keepNext/>
      <w:widowControl w:val="0"/>
      <w:autoSpaceDE w:val="0"/>
      <w:autoSpaceDN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1507"/>
    <w:pPr>
      <w:widowControl w:val="0"/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11507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rsid w:val="00A11507"/>
    <w:pPr>
      <w:autoSpaceDE w:val="0"/>
      <w:autoSpaceDN w:val="0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11507"/>
    <w:pPr>
      <w:autoSpaceDE w:val="0"/>
      <w:autoSpaceDN w:val="0"/>
      <w:ind w:firstLine="284"/>
      <w:jc w:val="both"/>
    </w:pPr>
  </w:style>
  <w:style w:type="paragraph" w:styleId="Pidipagina">
    <w:name w:val="footer"/>
    <w:basedOn w:val="Normale"/>
    <w:rsid w:val="00A115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1507"/>
  </w:style>
  <w:style w:type="paragraph" w:styleId="Paragrafoelenco">
    <w:name w:val="List Paragraph"/>
    <w:basedOn w:val="Normale"/>
    <w:uiPriority w:val="34"/>
    <w:qFormat/>
    <w:rsid w:val="008D7EF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5A5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25A56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B1B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E05A6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05A68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Riferimentointenso">
    <w:name w:val="Intense Reference"/>
    <w:uiPriority w:val="32"/>
    <w:qFormat/>
    <w:rsid w:val="00E05A68"/>
    <w:rPr>
      <w:b/>
      <w:bCs/>
      <w:smallCaps/>
      <w:color w:val="5B9BD5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2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521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1A3F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3F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3FF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FF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A3FF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07F"/>
  </w:style>
  <w:style w:type="character" w:styleId="Rimandonotaapidipagina">
    <w:name w:val="footnote reference"/>
    <w:basedOn w:val="Carpredefinitoparagrafo"/>
    <w:uiPriority w:val="99"/>
    <w:semiHidden/>
    <w:unhideWhenUsed/>
    <w:rsid w:val="00F7207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7115"/>
    <w:rPr>
      <w:color w:val="0563C1" w:themeColor="hyperlink"/>
      <w:u w:val="single"/>
    </w:rPr>
  </w:style>
  <w:style w:type="character" w:customStyle="1" w:styleId="Titolo2Carattere">
    <w:name w:val="Titolo 2 Carattere"/>
    <w:link w:val="Titolo2"/>
    <w:rsid w:val="00C52602"/>
    <w:rPr>
      <w:b/>
      <w:bCs/>
      <w:sz w:val="24"/>
      <w:szCs w:val="24"/>
    </w:rPr>
  </w:style>
  <w:style w:type="character" w:customStyle="1" w:styleId="Titolo6Carattere">
    <w:name w:val="Titolo 6 Carattere"/>
    <w:link w:val="Titolo6"/>
    <w:rsid w:val="00C52602"/>
    <w:rPr>
      <w:b/>
      <w:bCs/>
      <w:sz w:val="24"/>
      <w:szCs w:val="24"/>
    </w:rPr>
  </w:style>
  <w:style w:type="character" w:customStyle="1" w:styleId="Titolo7Carattere">
    <w:name w:val="Titolo 7 Carattere"/>
    <w:link w:val="Titolo7"/>
    <w:rsid w:val="00C52602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link w:val="Titolo9"/>
    <w:rsid w:val="00C52602"/>
    <w:rPr>
      <w:sz w:val="24"/>
      <w:szCs w:val="24"/>
    </w:rPr>
  </w:style>
  <w:style w:type="character" w:customStyle="1" w:styleId="CorpotestoCarattere">
    <w:name w:val="Corpo testo Carattere"/>
    <w:link w:val="Corpotesto"/>
    <w:rsid w:val="00C52602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C52602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rsid w:val="00C52602"/>
    <w:rPr>
      <w:i/>
      <w:iCs/>
    </w:rPr>
  </w:style>
  <w:style w:type="paragraph" w:styleId="Revisione">
    <w:name w:val="Revision"/>
    <w:hidden/>
    <w:uiPriority w:val="99"/>
    <w:semiHidden/>
    <w:rsid w:val="0069116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71FEE"/>
    <w:rPr>
      <w:b/>
      <w:sz w:val="32"/>
      <w:u w:color="000000"/>
      <w:lang w:eastAsia="ar-SA"/>
    </w:rPr>
  </w:style>
  <w:style w:type="paragraph" w:customStyle="1" w:styleId="Paragrafoelenco1">
    <w:name w:val="Paragrafo elenco1"/>
    <w:basedOn w:val="Normale"/>
    <w:uiPriority w:val="34"/>
    <w:qFormat/>
    <w:rsid w:val="00271FEE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ind w:left="720"/>
      <w:contextualSpacing/>
    </w:pPr>
    <w:rPr>
      <w:rFonts w:eastAsia="Arial Unicode MS" w:hAnsi="Arial Unicode MS" w:cs="Arial Unicode MS"/>
      <w:color w:val="000000"/>
      <w:u w:color="000000"/>
    </w:rPr>
  </w:style>
  <w:style w:type="paragraph" w:customStyle="1" w:styleId="Corpodeltesto1">
    <w:name w:val="Corpo del testo1"/>
    <w:rsid w:val="00D6744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jc w:val="center"/>
    </w:pPr>
    <w:rPr>
      <w:rFonts w:ascii="Times New Roman Bold" w:hAnsi="Times New Roman Bold" w:cs="Times New Roman Bold"/>
      <w:color w:val="000000"/>
      <w:sz w:val="24"/>
      <w:szCs w:val="24"/>
      <w:u w:val="single" w:color="000000"/>
    </w:rPr>
  </w:style>
  <w:style w:type="numbering" w:customStyle="1" w:styleId="List6">
    <w:name w:val="List 6"/>
    <w:rsid w:val="00D6744F"/>
    <w:pPr>
      <w:numPr>
        <w:numId w:val="3"/>
      </w:numPr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F6F4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A0ACA"/>
    <w:pPr>
      <w:spacing w:before="100" w:beforeAutospacing="1" w:after="100" w:afterAutospacing="1"/>
    </w:pPr>
  </w:style>
  <w:style w:type="table" w:styleId="Tabellagriglia6acolori-colore6">
    <w:name w:val="Grid Table 6 Colorful Accent 6"/>
    <w:basedOn w:val="Tabellanormale"/>
    <w:uiPriority w:val="51"/>
    <w:rsid w:val="00E5791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9BA3-3714-4AF8-87B8-0C55C817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faes</dc:creator>
  <cp:keywords/>
  <dc:description/>
  <cp:lastModifiedBy>Fabio Bazzanella - Fondazione Caritro</cp:lastModifiedBy>
  <cp:revision>3</cp:revision>
  <cp:lastPrinted>2024-12-20T16:04:00Z</cp:lastPrinted>
  <dcterms:created xsi:type="dcterms:W3CDTF">2025-01-07T16:28:00Z</dcterms:created>
  <dcterms:modified xsi:type="dcterms:W3CDTF">2025-01-07T16:29:00Z</dcterms:modified>
</cp:coreProperties>
</file>